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5C" w:rsidRPr="0039355C" w:rsidRDefault="0039355C" w:rsidP="00393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5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9355C" w:rsidRPr="0039355C" w:rsidRDefault="0039355C" w:rsidP="0039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55C">
        <w:rPr>
          <w:rFonts w:ascii="Times New Roman" w:hAnsi="Times New Roman" w:cs="Times New Roman"/>
          <w:sz w:val="28"/>
          <w:szCs w:val="28"/>
        </w:rPr>
        <w:t>к отчету о результатах контрольной деятельности органа внутреннего муниципального финансового контроля</w:t>
      </w:r>
    </w:p>
    <w:p w:rsidR="0039355C" w:rsidRDefault="0039355C" w:rsidP="0039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55C">
        <w:rPr>
          <w:rFonts w:ascii="Times New Roman" w:hAnsi="Times New Roman" w:cs="Times New Roman"/>
          <w:sz w:val="28"/>
          <w:szCs w:val="28"/>
        </w:rPr>
        <w:t>за 202</w:t>
      </w:r>
      <w:r w:rsidR="00A87945">
        <w:rPr>
          <w:rFonts w:ascii="Times New Roman" w:hAnsi="Times New Roman" w:cs="Times New Roman"/>
          <w:sz w:val="28"/>
          <w:szCs w:val="28"/>
        </w:rPr>
        <w:t>4</w:t>
      </w:r>
      <w:r w:rsidRPr="0039355C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7B67A0" w:rsidRDefault="007B67A0" w:rsidP="00393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7A0" w:rsidRPr="007B67A0" w:rsidRDefault="007B67A0" w:rsidP="007B67A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обеспеченности органа контроля трудовыми ресурсами.</w:t>
      </w:r>
    </w:p>
    <w:p w:rsidR="0039355C" w:rsidRPr="0039355C" w:rsidRDefault="0039355C" w:rsidP="0039355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67A0" w:rsidRDefault="0039355C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55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B4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B67A0">
        <w:rPr>
          <w:rFonts w:ascii="Times New Roman" w:hAnsi="Times New Roman" w:cs="Times New Roman"/>
          <w:sz w:val="28"/>
          <w:szCs w:val="28"/>
        </w:rPr>
        <w:t xml:space="preserve">В </w:t>
      </w:r>
      <w:r w:rsidR="007B67A0" w:rsidRPr="007B67A0">
        <w:rPr>
          <w:rFonts w:ascii="Times New Roman" w:hAnsi="Times New Roman" w:cs="Times New Roman"/>
          <w:sz w:val="28"/>
          <w:szCs w:val="28"/>
        </w:rPr>
        <w:t>соответствии</w:t>
      </w:r>
      <w:r w:rsidR="007B67A0"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федеральными стандартами,</w:t>
      </w:r>
      <w:r w:rsidR="007B67A0" w:rsidRPr="007B67A0">
        <w:rPr>
          <w:rFonts w:ascii="Times New Roman" w:hAnsi="Times New Roman" w:cs="Times New Roman"/>
          <w:sz w:val="28"/>
          <w:szCs w:val="28"/>
        </w:rPr>
        <w:t xml:space="preserve"> со </w:t>
      </w:r>
      <w:r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</w:t>
      </w:r>
      <w:r w:rsidR="007B67A0"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>ёй</w:t>
      </w:r>
      <w:r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269.2 Бюджетного кодекса РФ</w:t>
      </w:r>
      <w:r w:rsidR="007B67A0"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утвержденными нормативными правовыми актами Правительства Российской Федерации</w:t>
      </w:r>
      <w:r w:rsidR="007B67A0"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B6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67A0">
        <w:rPr>
          <w:rFonts w:ascii="Times New Roman" w:hAnsi="Times New Roman" w:cs="Times New Roman"/>
          <w:sz w:val="28"/>
          <w:szCs w:val="28"/>
        </w:rPr>
        <w:t xml:space="preserve">положением о порядке осуществления внутреннего муниципального финансового контроля и контроля в сфере закупок,  утвержденным постановлением Администрации муниципального образования «Починковский район» Смоленской области №104 от 29.07.2014 г. (в редакции постановлений Администрации муниципального образования «Починковский район» Смоленской области </w:t>
      </w:r>
      <w:r w:rsidR="007B67A0" w:rsidRPr="007B67A0">
        <w:rPr>
          <w:rFonts w:ascii="Times New Roman" w:hAnsi="Times New Roman" w:cs="Times New Roman"/>
          <w:sz w:val="28"/>
          <w:szCs w:val="28"/>
        </w:rPr>
        <w:t>от 28.12.2017 №227-адм, от 27.03.2019 №0032-адм</w:t>
      </w:r>
      <w:proofErr w:type="gramEnd"/>
      <w:r w:rsidR="007B67A0" w:rsidRPr="007B67A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B67A0" w:rsidRPr="007B67A0">
        <w:rPr>
          <w:rFonts w:ascii="Times New Roman" w:hAnsi="Times New Roman" w:cs="Times New Roman"/>
          <w:sz w:val="28"/>
          <w:szCs w:val="28"/>
        </w:rPr>
        <w:t>от 05.04.2019 №0043-адм, от 30.12.2020 №0213-адм, от 30.04.2021 №0060-адм,</w:t>
      </w:r>
      <w:r w:rsidR="007B67A0" w:rsidRPr="007B67A0">
        <w:rPr>
          <w:rFonts w:ascii="Times New Roman" w:hAnsi="Times New Roman" w:cs="Times New Roman"/>
          <w:sz w:val="28"/>
        </w:rPr>
        <w:t xml:space="preserve"> от 20.12.2021 №0159-адм, от 26.05.2022 №0082-адм, от 14.07.2023 №0087-адм</w:t>
      </w:r>
      <w:r w:rsidRPr="007B67A0">
        <w:rPr>
          <w:rFonts w:ascii="Times New Roman" w:hAnsi="Times New Roman" w:cs="Times New Roman"/>
          <w:sz w:val="28"/>
          <w:szCs w:val="28"/>
        </w:rPr>
        <w:t xml:space="preserve">), </w:t>
      </w:r>
      <w:r w:rsidR="007B67A0" w:rsidRPr="007B67A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06.02.2020 №95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</w:t>
      </w:r>
      <w:r w:rsidRPr="007B67A0">
        <w:rPr>
          <w:rFonts w:ascii="Times New Roman" w:hAnsi="Times New Roman" w:cs="Times New Roman"/>
          <w:sz w:val="28"/>
          <w:szCs w:val="28"/>
        </w:rPr>
        <w:t xml:space="preserve">  </w:t>
      </w:r>
      <w:r w:rsidR="00863918">
        <w:rPr>
          <w:rFonts w:ascii="Times New Roman" w:hAnsi="Times New Roman" w:cs="Times New Roman"/>
          <w:sz w:val="28"/>
          <w:szCs w:val="28"/>
        </w:rPr>
        <w:t>определено на осуществление полномочий по внутреннему муниципальному финансовому контролю (далее – орган контроля)</w:t>
      </w:r>
      <w:r w:rsidRPr="007B67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13339" w:rsidRPr="004B4A3B" w:rsidRDefault="004B4A3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391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863918" w:rsidRPr="004B4A3B">
        <w:rPr>
          <w:rFonts w:ascii="Times New Roman" w:hAnsi="Times New Roman" w:cs="Times New Roman"/>
          <w:sz w:val="28"/>
          <w:szCs w:val="28"/>
        </w:rPr>
        <w:t>В соответствии со штатным расписанием ш</w:t>
      </w:r>
      <w:r w:rsidR="0039355C" w:rsidRPr="004B4A3B">
        <w:rPr>
          <w:rFonts w:ascii="Times New Roman" w:hAnsi="Times New Roman" w:cs="Times New Roman"/>
          <w:sz w:val="28"/>
          <w:szCs w:val="28"/>
        </w:rPr>
        <w:t xml:space="preserve">татная численность должностных лиц  осуществляющих  контрольные мероприятия  составляет </w:t>
      </w:r>
      <w:r w:rsidRPr="004B4A3B">
        <w:rPr>
          <w:rFonts w:ascii="Times New Roman" w:hAnsi="Times New Roman" w:cs="Times New Roman"/>
          <w:sz w:val="28"/>
          <w:szCs w:val="28"/>
        </w:rPr>
        <w:t>1 человек</w:t>
      </w:r>
      <w:r w:rsidR="0039355C" w:rsidRPr="004B4A3B">
        <w:rPr>
          <w:rFonts w:ascii="Times New Roman" w:hAnsi="Times New Roman" w:cs="Times New Roman"/>
          <w:sz w:val="28"/>
          <w:szCs w:val="28"/>
        </w:rPr>
        <w:t>, фактическая численность</w:t>
      </w:r>
      <w:r w:rsidRPr="004B4A3B">
        <w:rPr>
          <w:rFonts w:ascii="Times New Roman" w:hAnsi="Times New Roman" w:cs="Times New Roman"/>
          <w:sz w:val="28"/>
          <w:szCs w:val="28"/>
        </w:rPr>
        <w:t>, непосредственно принимающих участие в осуществлении контрольных мероприятий, составляет</w:t>
      </w:r>
      <w:r w:rsidR="0039355C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863918" w:rsidRPr="004B4A3B">
        <w:rPr>
          <w:rFonts w:ascii="Times New Roman" w:hAnsi="Times New Roman" w:cs="Times New Roman"/>
          <w:sz w:val="28"/>
          <w:szCs w:val="28"/>
        </w:rPr>
        <w:t>1</w:t>
      </w:r>
      <w:r w:rsidR="0039355C" w:rsidRPr="004B4A3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13339" w:rsidRDefault="00280973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33777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37777" w:rsidRPr="00337777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Pr="00337777">
        <w:rPr>
          <w:rFonts w:ascii="Times New Roman" w:hAnsi="Times New Roman" w:cs="Times New Roman"/>
          <w:sz w:val="28"/>
          <w:szCs w:val="28"/>
        </w:rPr>
        <w:t xml:space="preserve">повышения уровня квалификации </w:t>
      </w:r>
      <w:r w:rsidR="00337777" w:rsidRPr="00337777">
        <w:rPr>
          <w:rFonts w:ascii="Times New Roman" w:hAnsi="Times New Roman" w:cs="Times New Roman"/>
          <w:sz w:val="28"/>
          <w:szCs w:val="28"/>
        </w:rPr>
        <w:t>используется электронная справочная система</w:t>
      </w:r>
      <w:r w:rsidRPr="00337777">
        <w:rPr>
          <w:rFonts w:ascii="Times New Roman" w:hAnsi="Times New Roman" w:cs="Times New Roman"/>
          <w:sz w:val="28"/>
          <w:szCs w:val="28"/>
        </w:rPr>
        <w:t xml:space="preserve"> </w:t>
      </w:r>
      <w:r w:rsidR="00337777" w:rsidRPr="00337777">
        <w:rPr>
          <w:rFonts w:ascii="Times New Roman" w:hAnsi="Times New Roman" w:cs="Times New Roman"/>
          <w:sz w:val="28"/>
          <w:szCs w:val="28"/>
        </w:rPr>
        <w:t>«Консультант Плюс»</w:t>
      </w:r>
      <w:r w:rsidR="00EB58C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58CB" w:rsidRPr="00337777">
        <w:rPr>
          <w:rFonts w:ascii="Times New Roman" w:hAnsi="Times New Roman" w:cs="Times New Roman"/>
          <w:sz w:val="28"/>
          <w:szCs w:val="28"/>
        </w:rPr>
        <w:t>должностны</w:t>
      </w:r>
      <w:r w:rsidR="00EB58CB">
        <w:rPr>
          <w:rFonts w:ascii="Times New Roman" w:hAnsi="Times New Roman" w:cs="Times New Roman"/>
          <w:sz w:val="28"/>
          <w:szCs w:val="28"/>
        </w:rPr>
        <w:t>е</w:t>
      </w:r>
      <w:r w:rsidR="00EB58CB" w:rsidRPr="00337777">
        <w:rPr>
          <w:rFonts w:ascii="Times New Roman" w:hAnsi="Times New Roman" w:cs="Times New Roman"/>
          <w:sz w:val="28"/>
          <w:szCs w:val="28"/>
        </w:rPr>
        <w:t xml:space="preserve"> лица, осуществляющи</w:t>
      </w:r>
      <w:r w:rsidR="00EB58CB">
        <w:rPr>
          <w:rFonts w:ascii="Times New Roman" w:hAnsi="Times New Roman" w:cs="Times New Roman"/>
          <w:sz w:val="28"/>
          <w:szCs w:val="28"/>
        </w:rPr>
        <w:t>е</w:t>
      </w:r>
      <w:r w:rsidR="00EB58CB" w:rsidRPr="00337777">
        <w:rPr>
          <w:rFonts w:ascii="Times New Roman" w:hAnsi="Times New Roman" w:cs="Times New Roman"/>
          <w:sz w:val="28"/>
          <w:szCs w:val="28"/>
        </w:rPr>
        <w:t xml:space="preserve"> контрольные мероприятия,</w:t>
      </w:r>
      <w:r w:rsidR="00EB58CB">
        <w:rPr>
          <w:rFonts w:ascii="Times New Roman" w:hAnsi="Times New Roman" w:cs="Times New Roman"/>
          <w:sz w:val="28"/>
          <w:szCs w:val="28"/>
        </w:rPr>
        <w:t xml:space="preserve"> принимали участие в семинарах-совещаниях, </w:t>
      </w:r>
      <w:proofErr w:type="spellStart"/>
      <w:r w:rsidR="00EB58C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EB58CB">
        <w:rPr>
          <w:rFonts w:ascii="Times New Roman" w:hAnsi="Times New Roman" w:cs="Times New Roman"/>
          <w:sz w:val="28"/>
          <w:szCs w:val="28"/>
        </w:rPr>
        <w:t>, проводимых в онлайн формате</w:t>
      </w:r>
      <w:r w:rsidR="00337777" w:rsidRPr="00337777">
        <w:rPr>
          <w:rFonts w:ascii="Times New Roman" w:hAnsi="Times New Roman" w:cs="Times New Roman"/>
          <w:sz w:val="28"/>
          <w:szCs w:val="28"/>
        </w:rPr>
        <w:t>.</w:t>
      </w:r>
      <w:r w:rsidRPr="00337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8CB" w:rsidRDefault="00EB58CB" w:rsidP="003935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CB" w:rsidRPr="00EB58CB" w:rsidRDefault="00EB58CB" w:rsidP="00EB58CB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58CB">
        <w:rPr>
          <w:rFonts w:ascii="Times New Roman" w:hAnsi="Times New Roman" w:cs="Times New Roman"/>
          <w:sz w:val="28"/>
          <w:szCs w:val="28"/>
        </w:rPr>
        <w:t>Объем бюджетных средств, затраченных на содержание органа контроля.</w:t>
      </w:r>
    </w:p>
    <w:p w:rsidR="00EB58CB" w:rsidRDefault="00EB58CB" w:rsidP="00EB58C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CB" w:rsidRDefault="00016AC6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19E9">
        <w:rPr>
          <w:rFonts w:ascii="Times New Roman" w:hAnsi="Times New Roman" w:cs="Times New Roman"/>
          <w:sz w:val="28"/>
          <w:szCs w:val="28"/>
        </w:rPr>
        <w:t>Объём бюджетных средств, затраченных 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 w:rsidR="000519E9">
        <w:rPr>
          <w:rFonts w:ascii="Times New Roman" w:hAnsi="Times New Roman" w:cs="Times New Roman"/>
          <w:sz w:val="28"/>
          <w:szCs w:val="28"/>
        </w:rPr>
        <w:t xml:space="preserve"> году на должностных лиц, </w:t>
      </w:r>
      <w:r w:rsidR="000519E9" w:rsidRPr="00337777">
        <w:rPr>
          <w:rFonts w:ascii="Times New Roman" w:hAnsi="Times New Roman" w:cs="Times New Roman"/>
          <w:sz w:val="28"/>
          <w:szCs w:val="28"/>
        </w:rPr>
        <w:t>осуществляющи</w:t>
      </w:r>
      <w:r w:rsidR="000519E9">
        <w:rPr>
          <w:rFonts w:ascii="Times New Roman" w:hAnsi="Times New Roman" w:cs="Times New Roman"/>
          <w:sz w:val="28"/>
          <w:szCs w:val="28"/>
        </w:rPr>
        <w:t>х контрольные</w:t>
      </w:r>
      <w:r w:rsidR="000519E9" w:rsidRPr="0033777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519E9">
        <w:rPr>
          <w:rFonts w:ascii="Times New Roman" w:hAnsi="Times New Roman" w:cs="Times New Roman"/>
          <w:sz w:val="28"/>
          <w:szCs w:val="28"/>
        </w:rPr>
        <w:t>:</w:t>
      </w:r>
    </w:p>
    <w:p w:rsidR="000519E9" w:rsidRDefault="000519E9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оплату труда, составило </w:t>
      </w:r>
      <w:r w:rsidR="00AC290E">
        <w:rPr>
          <w:rFonts w:ascii="Times New Roman" w:hAnsi="Times New Roman" w:cs="Times New Roman"/>
          <w:sz w:val="28"/>
          <w:szCs w:val="28"/>
        </w:rPr>
        <w:t>437050,23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F12F9D" w:rsidRDefault="00F12F9D" w:rsidP="00F12F9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58CB">
        <w:rPr>
          <w:rFonts w:ascii="Times New Roman" w:hAnsi="Times New Roman" w:cs="Times New Roman"/>
          <w:sz w:val="28"/>
          <w:szCs w:val="28"/>
        </w:rPr>
        <w:t>Объем бюджетных средств, затраченных</w:t>
      </w:r>
      <w:r>
        <w:rPr>
          <w:rFonts w:ascii="Times New Roman" w:hAnsi="Times New Roman" w:cs="Times New Roman"/>
          <w:sz w:val="28"/>
          <w:szCs w:val="28"/>
        </w:rPr>
        <w:t xml:space="preserve">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организаций).</w:t>
      </w:r>
    </w:p>
    <w:p w:rsidR="00016AC6" w:rsidRDefault="00016AC6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12F9D" w:rsidRDefault="00016AC6" w:rsidP="00016AC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2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экспертизы, необходимые для проведения контрольных мероприятий, не проводились. Независимые эксперты не привлекались. Бюджетные средства на эти расходы затрачены не были.</w:t>
      </w:r>
    </w:p>
    <w:p w:rsidR="00F12F9D" w:rsidRDefault="00F12F9D" w:rsidP="000519E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22B" w:rsidRDefault="00EF222B" w:rsidP="00EF222B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22B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нарушений, выявленных, органом контроля.</w:t>
      </w:r>
      <w:proofErr w:type="gramEnd"/>
    </w:p>
    <w:p w:rsidR="00EF222B" w:rsidRDefault="00EF222B" w:rsidP="00EF222B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453C" w:rsidRDefault="008E1D2E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358B">
        <w:rPr>
          <w:rFonts w:ascii="Times New Roman" w:hAnsi="Times New Roman" w:cs="Times New Roman"/>
          <w:sz w:val="28"/>
          <w:szCs w:val="28"/>
        </w:rPr>
        <w:t>Контрольная деятельность 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 w:rsidR="00F7358B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планом контрольных мероприятий Финансового управления</w:t>
      </w:r>
      <w:r w:rsidR="00AC29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«Починковский район» Смоленской области</w:t>
      </w:r>
      <w:r w:rsidR="00F7358B">
        <w:rPr>
          <w:rFonts w:ascii="Times New Roman" w:hAnsi="Times New Roman" w:cs="Times New Roman"/>
          <w:sz w:val="28"/>
          <w:szCs w:val="28"/>
        </w:rPr>
        <w:t xml:space="preserve"> на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 w:rsidR="00F7358B">
        <w:rPr>
          <w:rFonts w:ascii="Times New Roman" w:hAnsi="Times New Roman" w:cs="Times New Roman"/>
          <w:sz w:val="28"/>
          <w:szCs w:val="28"/>
        </w:rPr>
        <w:t xml:space="preserve"> год, </w:t>
      </w:r>
      <w:r w:rsidR="009D3A9B">
        <w:rPr>
          <w:rFonts w:ascii="Times New Roman" w:hAnsi="Times New Roman" w:cs="Times New Roman"/>
          <w:sz w:val="28"/>
          <w:szCs w:val="28"/>
        </w:rPr>
        <w:t>утвержденным приказом</w:t>
      </w:r>
      <w:r w:rsidR="00AC290E">
        <w:rPr>
          <w:rFonts w:ascii="Times New Roman" w:hAnsi="Times New Roman" w:cs="Times New Roman"/>
          <w:sz w:val="28"/>
          <w:szCs w:val="28"/>
        </w:rPr>
        <w:t xml:space="preserve"> от 14</w:t>
      </w:r>
      <w:r w:rsidR="00E5453C">
        <w:rPr>
          <w:rFonts w:ascii="Times New Roman" w:hAnsi="Times New Roman" w:cs="Times New Roman"/>
          <w:sz w:val="28"/>
          <w:szCs w:val="28"/>
        </w:rPr>
        <w:t>.</w:t>
      </w:r>
      <w:r w:rsidR="00AC290E">
        <w:rPr>
          <w:rFonts w:ascii="Times New Roman" w:hAnsi="Times New Roman" w:cs="Times New Roman"/>
          <w:sz w:val="28"/>
          <w:szCs w:val="28"/>
        </w:rPr>
        <w:t>12</w:t>
      </w:r>
      <w:r w:rsidR="00E5453C">
        <w:rPr>
          <w:rFonts w:ascii="Times New Roman" w:hAnsi="Times New Roman" w:cs="Times New Roman"/>
          <w:sz w:val="28"/>
          <w:szCs w:val="28"/>
        </w:rPr>
        <w:t>.2023г. №00</w:t>
      </w:r>
      <w:r w:rsidR="00AC290E">
        <w:rPr>
          <w:rFonts w:ascii="Times New Roman" w:hAnsi="Times New Roman" w:cs="Times New Roman"/>
          <w:sz w:val="28"/>
          <w:szCs w:val="28"/>
        </w:rPr>
        <w:t>66</w:t>
      </w:r>
      <w:r w:rsidR="00E5453C">
        <w:rPr>
          <w:rFonts w:ascii="Times New Roman" w:hAnsi="Times New Roman" w:cs="Times New Roman"/>
          <w:sz w:val="28"/>
          <w:szCs w:val="28"/>
        </w:rPr>
        <w:t>.</w:t>
      </w:r>
    </w:p>
    <w:p w:rsidR="000C5252" w:rsidRDefault="00E5453C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План проверок на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размещен на официальном сайте муниципального образования «Починковский район» Смоленской области в разделе «Финансовое управление», а также в ЕИС в сфере закупок (в части осуществления контроля в сфере закупок </w:t>
      </w:r>
      <w:r w:rsidRPr="00E5453C">
        <w:rPr>
          <w:rFonts w:ascii="Times New Roman" w:hAnsi="Times New Roman" w:cs="Times New Roman"/>
          <w:sz w:val="28"/>
          <w:szCs w:val="28"/>
        </w:rPr>
        <w:t>в отношении отдельных закупок для обеспечения муниципальных нужд</w:t>
      </w:r>
      <w:r w:rsidR="000C5252">
        <w:rPr>
          <w:rFonts w:ascii="Times New Roman" w:hAnsi="Times New Roman" w:cs="Times New Roman"/>
          <w:sz w:val="28"/>
          <w:szCs w:val="28"/>
        </w:rPr>
        <w:t>).</w:t>
      </w:r>
    </w:p>
    <w:p w:rsidR="00EF222B" w:rsidRDefault="000C5252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Внутренний муниципальный финансовый контроль 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осуществлялся в форме выездных проверок в плановом порядке.</w:t>
      </w:r>
      <w:r w:rsidR="00670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72F" w:rsidRDefault="0022172F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75A8">
        <w:rPr>
          <w:rFonts w:ascii="Times New Roman" w:hAnsi="Times New Roman" w:cs="Times New Roman"/>
          <w:sz w:val="28"/>
          <w:szCs w:val="28"/>
        </w:rPr>
        <w:t>Всего 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 w:rsidR="001C75A8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AC290E">
        <w:rPr>
          <w:rFonts w:ascii="Times New Roman" w:hAnsi="Times New Roman" w:cs="Times New Roman"/>
          <w:sz w:val="28"/>
          <w:szCs w:val="28"/>
        </w:rPr>
        <w:t>10</w:t>
      </w:r>
      <w:r w:rsidR="001C75A8">
        <w:rPr>
          <w:rFonts w:ascii="Times New Roman" w:hAnsi="Times New Roman" w:cs="Times New Roman"/>
          <w:sz w:val="28"/>
          <w:szCs w:val="28"/>
        </w:rPr>
        <w:t xml:space="preserve"> контрольных мероприятий.</w:t>
      </w:r>
    </w:p>
    <w:p w:rsidR="001C75A8" w:rsidRDefault="001C75A8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Выполнение плана проверок составило 100%.</w:t>
      </w:r>
    </w:p>
    <w:p w:rsidR="0039355C" w:rsidRPr="003F147E" w:rsidRDefault="00EF222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22B">
        <w:rPr>
          <w:rFonts w:ascii="Times New Roman" w:hAnsi="Times New Roman" w:cs="Times New Roman"/>
          <w:sz w:val="28"/>
          <w:szCs w:val="28"/>
        </w:rPr>
        <w:t xml:space="preserve"> </w:t>
      </w:r>
      <w:r w:rsidR="003F147E">
        <w:rPr>
          <w:rFonts w:ascii="Times New Roman" w:hAnsi="Times New Roman" w:cs="Times New Roman"/>
          <w:sz w:val="28"/>
          <w:szCs w:val="28"/>
        </w:rPr>
        <w:t xml:space="preserve">     </w:t>
      </w:r>
      <w:r w:rsidR="0039355C" w:rsidRPr="003F147E">
        <w:rPr>
          <w:rFonts w:ascii="Times New Roman" w:hAnsi="Times New Roman" w:cs="Times New Roman"/>
          <w:sz w:val="28"/>
          <w:szCs w:val="28"/>
        </w:rPr>
        <w:t>Общий объём средств, проверенных при проведении контрольных мероприятий 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 w:rsidR="0039355C" w:rsidRPr="003F147E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AC290E">
        <w:rPr>
          <w:rFonts w:ascii="Times New Roman" w:hAnsi="Times New Roman" w:cs="Times New Roman"/>
          <w:sz w:val="28"/>
          <w:szCs w:val="28"/>
        </w:rPr>
        <w:t>338621,6</w:t>
      </w:r>
      <w:r w:rsidR="0039355C" w:rsidRPr="003F14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C75A8" w:rsidRDefault="003F147E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75A8" w:rsidRPr="003F147E">
        <w:rPr>
          <w:rFonts w:ascii="Times New Roman" w:hAnsi="Times New Roman" w:cs="Times New Roman"/>
          <w:sz w:val="28"/>
          <w:szCs w:val="28"/>
        </w:rPr>
        <w:t xml:space="preserve">По итогам проведенных контрольных мероприятий установлено </w:t>
      </w:r>
      <w:r w:rsidR="00AC290E">
        <w:rPr>
          <w:rFonts w:ascii="Times New Roman" w:hAnsi="Times New Roman" w:cs="Times New Roman"/>
          <w:sz w:val="28"/>
          <w:szCs w:val="28"/>
        </w:rPr>
        <w:t>88</w:t>
      </w:r>
      <w:r w:rsidRPr="003F147E">
        <w:rPr>
          <w:rFonts w:ascii="Times New Roman" w:hAnsi="Times New Roman" w:cs="Times New Roman"/>
          <w:sz w:val="28"/>
          <w:szCs w:val="28"/>
        </w:rPr>
        <w:t xml:space="preserve"> нарушений на общую сумму </w:t>
      </w:r>
      <w:r w:rsidR="00AC290E">
        <w:rPr>
          <w:rFonts w:ascii="Times New Roman" w:hAnsi="Times New Roman" w:cs="Times New Roman"/>
          <w:sz w:val="28"/>
          <w:szCs w:val="28"/>
        </w:rPr>
        <w:t>15220,4</w:t>
      </w:r>
      <w:r w:rsidRPr="003F147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F14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F147E">
        <w:rPr>
          <w:rFonts w:ascii="Times New Roman" w:hAnsi="Times New Roman" w:cs="Times New Roman"/>
          <w:sz w:val="28"/>
          <w:szCs w:val="28"/>
        </w:rPr>
        <w:t>уб.</w:t>
      </w:r>
    </w:p>
    <w:p w:rsidR="001B2BDB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BDB" w:rsidRDefault="001B2BDB" w:rsidP="001B2BD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Реализация результатов контрольных мероприятий.</w:t>
      </w:r>
      <w:proofErr w:type="gramEnd"/>
    </w:p>
    <w:p w:rsidR="001B2BDB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2BDB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проведенных в 202</w:t>
      </w:r>
      <w:r w:rsidR="00AC29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контрольных мероприятий в целях устранения выявленных нарушений, а также недостатков в работе проверяемых учреждений, в адрес объектов контроля направлялись представления.</w:t>
      </w:r>
    </w:p>
    <w:p w:rsidR="001B2BDB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по результатам контрольных мероприятий направлено </w:t>
      </w:r>
      <w:r w:rsidR="00AC290E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представлений.</w:t>
      </w:r>
    </w:p>
    <w:p w:rsidR="001B2BDB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Предписания не выдавались.</w:t>
      </w:r>
    </w:p>
    <w:p w:rsidR="001B2BDB" w:rsidRDefault="001B2BD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Объектами контроля своевременно представлены письменные отчеты о выполнении требований представлений. </w:t>
      </w:r>
    </w:p>
    <w:p w:rsidR="001B2BDB" w:rsidRDefault="009D68C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Производство по делам об административных правонарушениях, органом контроля не осуществлялось, в связи с отсутствием таких полномочий. </w:t>
      </w:r>
      <w:r w:rsidR="001B2BDB">
        <w:rPr>
          <w:rFonts w:ascii="Times New Roman" w:hAnsi="Times New Roman" w:cs="Times New Roman"/>
          <w:sz w:val="28"/>
          <w:szCs w:val="28"/>
        </w:rPr>
        <w:t xml:space="preserve">Информация по результатам контрольных мероприятий направлялась в органы Прокуратуры. </w:t>
      </w:r>
    </w:p>
    <w:p w:rsidR="001B2BDB" w:rsidRDefault="009D68CB" w:rsidP="003F147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B2BDB" w:rsidRPr="001B2BDB" w:rsidRDefault="001B2BDB" w:rsidP="001B2BDB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О жалобах и исковых заявлениях на решения органа контроля, а также жалоб на действия (бездействия) должностных лиц органа контроля при осуществлении ими полномочий по внутреннему муниципальному контролю.</w:t>
      </w:r>
    </w:p>
    <w:p w:rsidR="001B2BDB" w:rsidRDefault="0039355C" w:rsidP="003935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355C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</w:p>
    <w:p w:rsidR="0039355C" w:rsidRPr="00735035" w:rsidRDefault="0039355C" w:rsidP="003935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55C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735035">
        <w:rPr>
          <w:rFonts w:ascii="Times New Roman" w:hAnsi="Times New Roman" w:cs="Times New Roman"/>
          <w:sz w:val="28"/>
          <w:szCs w:val="28"/>
        </w:rPr>
        <w:t>Жалоб и исковых заявлений на решения органа контроля, а так же жалоб на действия (бездействия) должностных лиц, осуществляющих контрольные мероприятия, при осуществлении ими полномочий по внутреннему муниципальному финансовому контролю не поступало.</w:t>
      </w:r>
    </w:p>
    <w:p w:rsidR="00372D1C" w:rsidRPr="0039355C" w:rsidRDefault="00372D1C">
      <w:pPr>
        <w:rPr>
          <w:color w:val="FF0000"/>
        </w:rPr>
      </w:pPr>
    </w:p>
    <w:sectPr w:rsidR="00372D1C" w:rsidRPr="0039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9746B"/>
    <w:multiLevelType w:val="hybridMultilevel"/>
    <w:tmpl w:val="7D20D236"/>
    <w:lvl w:ilvl="0" w:tplc="B9B27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3B"/>
    <w:rsid w:val="00016AC6"/>
    <w:rsid w:val="000519E9"/>
    <w:rsid w:val="000C5252"/>
    <w:rsid w:val="001B2BDB"/>
    <w:rsid w:val="001C75A8"/>
    <w:rsid w:val="0022172F"/>
    <w:rsid w:val="00280973"/>
    <w:rsid w:val="00313339"/>
    <w:rsid w:val="00337777"/>
    <w:rsid w:val="00372D1C"/>
    <w:rsid w:val="0039355C"/>
    <w:rsid w:val="003E0BAB"/>
    <w:rsid w:val="003F147E"/>
    <w:rsid w:val="004B4A3B"/>
    <w:rsid w:val="006701F4"/>
    <w:rsid w:val="006F3473"/>
    <w:rsid w:val="0073234C"/>
    <w:rsid w:val="00735035"/>
    <w:rsid w:val="007B67A0"/>
    <w:rsid w:val="00863918"/>
    <w:rsid w:val="008E1D2E"/>
    <w:rsid w:val="009D3A9B"/>
    <w:rsid w:val="009D68CB"/>
    <w:rsid w:val="00A87945"/>
    <w:rsid w:val="00AC290E"/>
    <w:rsid w:val="00C672A3"/>
    <w:rsid w:val="00D5782E"/>
    <w:rsid w:val="00D65C3B"/>
    <w:rsid w:val="00E5453C"/>
    <w:rsid w:val="00EB58CB"/>
    <w:rsid w:val="00EF222B"/>
    <w:rsid w:val="00F12F9D"/>
    <w:rsid w:val="00F6208F"/>
    <w:rsid w:val="00F7358B"/>
    <w:rsid w:val="00F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2025-02-26T06:08:00Z</dcterms:created>
  <dcterms:modified xsi:type="dcterms:W3CDTF">2025-02-28T07:38:00Z</dcterms:modified>
</cp:coreProperties>
</file>