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F668D9" w:rsidTr="00DB5582">
        <w:trPr>
          <w:trHeight w:val="3402"/>
        </w:trPr>
        <w:tc>
          <w:tcPr>
            <w:tcW w:w="10421" w:type="dxa"/>
            <w:shd w:val="clear" w:color="auto" w:fill="auto"/>
          </w:tcPr>
          <w:p w:rsidR="00F668D9" w:rsidRPr="007C07E0" w:rsidRDefault="00F668D9" w:rsidP="00DB5582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8D9" w:rsidRPr="00EB1503" w:rsidRDefault="00F668D9" w:rsidP="00DB5582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У  К  А  З</w:t>
            </w:r>
          </w:p>
          <w:p w:rsidR="00F668D9" w:rsidRPr="00EB1503" w:rsidRDefault="00F668D9" w:rsidP="00DB5582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F668D9" w:rsidRPr="00750C0C" w:rsidRDefault="00F668D9" w:rsidP="00DB5582">
            <w:pPr>
              <w:rPr>
                <w:sz w:val="28"/>
                <w:szCs w:val="28"/>
              </w:rPr>
            </w:pPr>
          </w:p>
        </w:tc>
      </w:tr>
    </w:tbl>
    <w:p w:rsidR="00D31CB3" w:rsidRPr="00E6518D" w:rsidRDefault="00D31CB3" w:rsidP="00D31CB3">
      <w:r>
        <w:rPr>
          <w:color w:val="000080"/>
          <w:sz w:val="24"/>
          <w:szCs w:val="24"/>
        </w:rPr>
        <w:t>от</w:t>
      </w:r>
      <w:r w:rsidRPr="00E6518D">
        <w:rPr>
          <w:color w:val="000080"/>
          <w:sz w:val="24"/>
          <w:szCs w:val="24"/>
        </w:rPr>
        <w:t xml:space="preserve"> </w:t>
      </w:r>
      <w:bookmarkStart w:id="1" w:name="DATEDOC"/>
      <w:bookmarkEnd w:id="1"/>
      <w:r>
        <w:rPr>
          <w:color w:val="000080"/>
          <w:sz w:val="24"/>
          <w:szCs w:val="24"/>
        </w:rPr>
        <w:t>15.06.2020 №</w:t>
      </w:r>
      <w:r w:rsidRPr="00E6518D">
        <w:rPr>
          <w:color w:val="000080"/>
          <w:sz w:val="24"/>
          <w:szCs w:val="24"/>
        </w:rPr>
        <w:t xml:space="preserve"> </w:t>
      </w:r>
      <w:bookmarkStart w:id="2" w:name="NUM"/>
      <w:bookmarkEnd w:id="2"/>
      <w:r>
        <w:rPr>
          <w:color w:val="000080"/>
          <w:sz w:val="24"/>
          <w:szCs w:val="24"/>
        </w:rPr>
        <w:t>71</w:t>
      </w:r>
    </w:p>
    <w:p w:rsidR="00F668D9" w:rsidRPr="00F830B0" w:rsidRDefault="00F668D9" w:rsidP="00F668D9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668D9" w:rsidRPr="00F72F89" w:rsidRDefault="00F668D9" w:rsidP="00F668D9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68D9" w:rsidRPr="00917EBB" w:rsidRDefault="00F668D9" w:rsidP="00F668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7EBB">
        <w:rPr>
          <w:sz w:val="28"/>
          <w:szCs w:val="28"/>
        </w:rPr>
        <w:t xml:space="preserve">В соответствии с рекомендациями </w:t>
      </w:r>
      <w:r w:rsidR="00026F68" w:rsidRPr="00917EBB">
        <w:rPr>
          <w:sz w:val="28"/>
          <w:szCs w:val="28"/>
        </w:rPr>
        <w:t xml:space="preserve">исполняющей обязанности руководителя Управления Федеральной службы по надзору в сфере защиты прав потребителей и благополучия человека </w:t>
      </w:r>
      <w:r w:rsidRPr="00917EBB">
        <w:rPr>
          <w:sz w:val="28"/>
          <w:szCs w:val="28"/>
        </w:rPr>
        <w:t>по Смоленской области</w:t>
      </w:r>
      <w:r w:rsidR="00917EBB" w:rsidRPr="00917EBB">
        <w:rPr>
          <w:sz w:val="28"/>
          <w:szCs w:val="28"/>
        </w:rPr>
        <w:t xml:space="preserve"> - главного государственного санитарного врача по Смоленской области</w:t>
      </w:r>
      <w:r w:rsidRPr="00917EBB">
        <w:rPr>
          <w:sz w:val="28"/>
          <w:szCs w:val="28"/>
        </w:rPr>
        <w:t xml:space="preserve"> от </w:t>
      </w:r>
      <w:r w:rsidR="00026F68" w:rsidRPr="00917EBB">
        <w:rPr>
          <w:sz w:val="28"/>
          <w:szCs w:val="28"/>
        </w:rPr>
        <w:t>14.06.2020 № 07-7424,</w:t>
      </w:r>
      <w:r w:rsidR="002E578E" w:rsidRPr="00917EBB">
        <w:rPr>
          <w:sz w:val="28"/>
          <w:szCs w:val="28"/>
        </w:rPr>
        <w:t xml:space="preserve"> от 14.06.2020</w:t>
      </w:r>
      <w:r w:rsidR="00026F68" w:rsidRPr="00917EBB">
        <w:rPr>
          <w:sz w:val="28"/>
          <w:szCs w:val="28"/>
        </w:rPr>
        <w:t xml:space="preserve"> </w:t>
      </w:r>
      <w:r w:rsidR="00917EBB">
        <w:rPr>
          <w:sz w:val="28"/>
          <w:szCs w:val="28"/>
        </w:rPr>
        <w:t xml:space="preserve">    </w:t>
      </w:r>
      <w:r w:rsidR="00026F68" w:rsidRPr="00917EBB">
        <w:rPr>
          <w:sz w:val="28"/>
          <w:szCs w:val="28"/>
        </w:rPr>
        <w:t>№ 07-7425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68D9" w:rsidRPr="00F72F89" w:rsidRDefault="00F668D9" w:rsidP="00F668D9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72F89">
        <w:rPr>
          <w:sz w:val="28"/>
          <w:szCs w:val="28"/>
        </w:rPr>
        <w:t xml:space="preserve"> о с т а н о в л я ю:</w:t>
      </w:r>
    </w:p>
    <w:p w:rsidR="00F668D9" w:rsidRPr="00F72F89" w:rsidRDefault="00F668D9" w:rsidP="00F66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1. 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       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</w:t>
      </w:r>
      <w:r w:rsidR="00CF795E">
        <w:rPr>
          <w:sz w:val="28"/>
          <w:szCs w:val="28"/>
        </w:rPr>
        <w:t>, от 29.05.2020 № 66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преамбулу и текст в следующей редакции: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коронавирусной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 xml:space="preserve">во исполнение поручения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</w:t>
      </w:r>
      <w:r>
        <w:rPr>
          <w:sz w:val="28"/>
          <w:szCs w:val="28"/>
        </w:rPr>
        <w:t xml:space="preserve">                             25 марта 2020 года», </w:t>
      </w:r>
      <w:r w:rsidRPr="004E1B17">
        <w:rPr>
          <w:sz w:val="28"/>
          <w:szCs w:val="28"/>
        </w:rPr>
        <w:t xml:space="preserve">поручения Правительства Российской Федерации </w:t>
      </w:r>
      <w:r>
        <w:rPr>
          <w:sz w:val="28"/>
          <w:szCs w:val="28"/>
        </w:rPr>
        <w:t xml:space="preserve">                     </w:t>
      </w:r>
      <w:r w:rsidRPr="004E1B17">
        <w:rPr>
          <w:sz w:val="28"/>
          <w:szCs w:val="28"/>
        </w:rPr>
        <w:t xml:space="preserve">от 27.03.2020, </w:t>
      </w:r>
      <w:r>
        <w:rPr>
          <w:sz w:val="28"/>
          <w:szCs w:val="28"/>
        </w:rPr>
        <w:t xml:space="preserve">в соответствии с методическими рекомендациями МР 3.1.0178-20 </w:t>
      </w:r>
      <w:r>
        <w:rPr>
          <w:sz w:val="28"/>
          <w:szCs w:val="28"/>
        </w:rPr>
        <w:lastRenderedPageBreak/>
        <w:t>«Определение комплекса мероприятий, а также</w:t>
      </w:r>
      <w:r w:rsidRPr="00005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</w:t>
      </w:r>
      <w:r>
        <w:rPr>
          <w:sz w:val="28"/>
          <w:szCs w:val="28"/>
        </w:rPr>
        <w:t xml:space="preserve">», утвержденными                         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области от 12.05.2020              </w:t>
      </w:r>
      <w:r w:rsidRPr="00C04AC4">
        <w:rPr>
          <w:sz w:val="28"/>
          <w:szCs w:val="28"/>
        </w:rPr>
        <w:t>№ 07-6196,</w:t>
      </w:r>
      <w:r>
        <w:rPr>
          <w:sz w:val="28"/>
          <w:szCs w:val="28"/>
        </w:rPr>
        <w:t xml:space="preserve"> от 14</w:t>
      </w:r>
      <w:r w:rsidRPr="00C04AC4">
        <w:rPr>
          <w:sz w:val="28"/>
          <w:szCs w:val="28"/>
        </w:rPr>
        <w:t>.05</w:t>
      </w:r>
      <w:r>
        <w:rPr>
          <w:sz w:val="28"/>
          <w:szCs w:val="28"/>
        </w:rPr>
        <w:t>.2020 № 07-6272</w:t>
      </w:r>
      <w:r w:rsidRPr="00C04AC4">
        <w:rPr>
          <w:sz w:val="28"/>
          <w:szCs w:val="28"/>
        </w:rPr>
        <w:t>,</w:t>
      </w:r>
      <w:r>
        <w:rPr>
          <w:sz w:val="28"/>
          <w:szCs w:val="28"/>
        </w:rPr>
        <w:t xml:space="preserve"> от 28.05.2020 № 07-6878, </w:t>
      </w:r>
      <w:r w:rsidR="002E578E" w:rsidRPr="00246DA5">
        <w:rPr>
          <w:sz w:val="28"/>
          <w:szCs w:val="28"/>
        </w:rPr>
        <w:t>рекомендаци</w:t>
      </w:r>
      <w:r w:rsidR="00A82A3F">
        <w:rPr>
          <w:sz w:val="28"/>
          <w:szCs w:val="28"/>
        </w:rPr>
        <w:t>й</w:t>
      </w:r>
      <w:r w:rsidR="002E578E" w:rsidRPr="00246DA5">
        <w:rPr>
          <w:sz w:val="28"/>
          <w:szCs w:val="28"/>
        </w:rPr>
        <w:t xml:space="preserve">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</w:t>
      </w:r>
      <w:r w:rsidR="00246DA5" w:rsidRPr="00246DA5">
        <w:rPr>
          <w:sz w:val="28"/>
          <w:szCs w:val="28"/>
        </w:rPr>
        <w:t xml:space="preserve"> -</w:t>
      </w:r>
      <w:r w:rsidR="00246DA5" w:rsidRPr="00917EBB">
        <w:rPr>
          <w:sz w:val="28"/>
          <w:szCs w:val="28"/>
        </w:rPr>
        <w:t xml:space="preserve"> главного государственного санитарного врача по Смоленской </w:t>
      </w:r>
      <w:r w:rsidR="00246DA5" w:rsidRPr="00246DA5">
        <w:rPr>
          <w:sz w:val="28"/>
          <w:szCs w:val="28"/>
        </w:rPr>
        <w:t>области</w:t>
      </w:r>
      <w:r w:rsidR="002E578E" w:rsidRPr="00246DA5">
        <w:rPr>
          <w:sz w:val="28"/>
          <w:szCs w:val="28"/>
        </w:rPr>
        <w:t xml:space="preserve"> от 14.06.2020 № 07-7424, от 14.06.2020 </w:t>
      </w:r>
      <w:r w:rsidR="00CF795E" w:rsidRPr="00246DA5">
        <w:rPr>
          <w:sz w:val="28"/>
          <w:szCs w:val="28"/>
        </w:rPr>
        <w:t>№ 07-7425,</w:t>
      </w:r>
      <w:r w:rsidR="00CF795E"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>в связи с угрозой распространения на территории Смоленской области коронавирусной инфекции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-19)</w:t>
      </w:r>
    </w:p>
    <w:p w:rsidR="00A82A3F" w:rsidRDefault="00A82A3F" w:rsidP="00F668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68D9" w:rsidRPr="00F830B0" w:rsidRDefault="00F668D9" w:rsidP="00F668D9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830B0">
        <w:rPr>
          <w:sz w:val="28"/>
          <w:szCs w:val="28"/>
        </w:rPr>
        <w:t xml:space="preserve"> о с т а н о в л я ю:</w:t>
      </w:r>
    </w:p>
    <w:p w:rsidR="00F668D9" w:rsidRDefault="00F668D9" w:rsidP="00F668D9">
      <w:pPr>
        <w:pStyle w:val="ConsPlusNormal"/>
        <w:ind w:firstLine="709"/>
        <w:jc w:val="both"/>
      </w:pPr>
    </w:p>
    <w:p w:rsidR="00F668D9" w:rsidRDefault="00F668D9" w:rsidP="00F668D9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17D2">
        <w:rPr>
          <w:sz w:val="28"/>
          <w:szCs w:val="28"/>
        </w:rPr>
        <w:t>. Ввести на территории Смоленской области режим повышенной готовности.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F668D9" w:rsidRPr="00423532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Смоленской области</w:t>
      </w:r>
      <w:r w:rsidRPr="00423532">
        <w:rPr>
          <w:sz w:val="28"/>
          <w:szCs w:val="28"/>
        </w:rPr>
        <w:t>: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граждан, за исключением проведения</w:t>
      </w:r>
      <w:r w:rsidRPr="00CD3E8D">
        <w:rPr>
          <w:sz w:val="28"/>
          <w:szCs w:val="28"/>
        </w:rPr>
        <w:t>:</w:t>
      </w:r>
    </w:p>
    <w:p w:rsidR="00BD4FA7" w:rsidRPr="00BD4FA7" w:rsidRDefault="00BD4FA7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>- мероприятий,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Федерации;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358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</w:t>
      </w:r>
      <w:r>
        <w:rPr>
          <w:sz w:val="28"/>
          <w:szCs w:val="28"/>
        </w:rPr>
        <w:lastRenderedPageBreak/>
        <w:t xml:space="preserve">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F47418" w:rsidRPr="000A0CA8" w:rsidRDefault="00F47418" w:rsidP="000A0C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41587">
        <w:rPr>
          <w:sz w:val="28"/>
          <w:szCs w:val="28"/>
        </w:rPr>
        <w:t>- съездов</w:t>
      </w:r>
      <w:r w:rsidR="000A0CA8">
        <w:rPr>
          <w:sz w:val="28"/>
          <w:szCs w:val="28"/>
        </w:rPr>
        <w:t xml:space="preserve"> </w:t>
      </w:r>
      <w:r w:rsidR="000A0CA8">
        <w:rPr>
          <w:rFonts w:eastAsiaTheme="minorHAnsi"/>
          <w:sz w:val="28"/>
          <w:szCs w:val="28"/>
          <w:lang w:eastAsia="en-US"/>
        </w:rPr>
        <w:t>политических партий</w:t>
      </w:r>
      <w:r w:rsidR="00EB62AA" w:rsidRPr="00EB62AA">
        <w:rPr>
          <w:sz w:val="28"/>
          <w:szCs w:val="28"/>
        </w:rPr>
        <w:t xml:space="preserve"> </w:t>
      </w:r>
      <w:r w:rsidR="00EB62AA" w:rsidRPr="00E41587">
        <w:rPr>
          <w:sz w:val="28"/>
          <w:szCs w:val="28"/>
        </w:rPr>
        <w:t xml:space="preserve">по выдвижению кандидатов </w:t>
      </w:r>
      <w:r w:rsidR="00EB62AA">
        <w:rPr>
          <w:sz w:val="28"/>
          <w:szCs w:val="28"/>
        </w:rPr>
        <w:t>на выборах Губернатора Смоленской области</w:t>
      </w:r>
      <w:r w:rsidR="000A0CA8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</w:t>
      </w:r>
      <w:r w:rsidR="00BD4FA7">
        <w:rPr>
          <w:sz w:val="28"/>
          <w:szCs w:val="28"/>
        </w:rPr>
        <w:t xml:space="preserve"> Губернатора Смоленской области</w:t>
      </w:r>
      <w:r w:rsidRPr="00E41587">
        <w:rPr>
          <w:sz w:val="28"/>
          <w:szCs w:val="28"/>
        </w:rPr>
        <w:t>;</w:t>
      </w:r>
    </w:p>
    <w:p w:rsidR="00BD4FA7" w:rsidRPr="000A0CA8" w:rsidRDefault="00F47418" w:rsidP="000A0C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41587">
        <w:rPr>
          <w:sz w:val="28"/>
          <w:szCs w:val="28"/>
        </w:rPr>
        <w:t>- мероприятий по сбору подписей</w:t>
      </w:r>
      <w:r w:rsidR="000A0CA8">
        <w:rPr>
          <w:sz w:val="28"/>
          <w:szCs w:val="28"/>
        </w:rPr>
        <w:t xml:space="preserve"> </w:t>
      </w:r>
      <w:r w:rsidR="000A0CA8">
        <w:rPr>
          <w:rFonts w:eastAsiaTheme="minorHAnsi"/>
          <w:sz w:val="28"/>
          <w:szCs w:val="28"/>
          <w:lang w:eastAsia="en-US"/>
        </w:rPr>
        <w:t xml:space="preserve"> депутатов представительных органов муниципальных образований Смоленской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</w:t>
      </w:r>
      <w:r w:rsidRPr="00E41587">
        <w:rPr>
          <w:sz w:val="28"/>
          <w:szCs w:val="28"/>
        </w:rPr>
        <w:t>.</w:t>
      </w:r>
    </w:p>
    <w:p w:rsidR="00BD4FA7" w:rsidRPr="00BD4FA7" w:rsidRDefault="00BD4FA7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 xml:space="preserve">Мероприятия, связанные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Федерации, осуществляются в соответствии с Рекомендациями избирательным комиссиям по профилактике рисков, связанных с распространением коронавирусной инфекции </w:t>
      </w:r>
      <w:r w:rsidRPr="00BD4FA7">
        <w:rPr>
          <w:sz w:val="28"/>
          <w:szCs w:val="28"/>
          <w:lang w:eastAsia="en-US" w:bidi="en-US"/>
        </w:rPr>
        <w:t>(</w:t>
      </w:r>
      <w:r w:rsidRPr="00BD4FA7">
        <w:rPr>
          <w:sz w:val="28"/>
          <w:szCs w:val="28"/>
          <w:lang w:val="en-US" w:eastAsia="en-US" w:bidi="en-US"/>
        </w:rPr>
        <w:t>COVID</w:t>
      </w:r>
      <w:r w:rsidRPr="00BD4FA7">
        <w:rPr>
          <w:sz w:val="28"/>
          <w:szCs w:val="28"/>
          <w:lang w:eastAsia="en-US" w:bidi="en-US"/>
        </w:rPr>
        <w:t xml:space="preserve">-19), </w:t>
      </w:r>
      <w:r w:rsidRPr="00BD4FA7">
        <w:rPr>
          <w:sz w:val="28"/>
          <w:szCs w:val="28"/>
        </w:rPr>
        <w:t xml:space="preserve">при подготовке и проведении общероссийского голосования по вопросу одобрения изменений в Конституцию Российской Федерации, утвержденными 10 июня </w:t>
      </w:r>
      <w:r w:rsidR="00F26AF1">
        <w:rPr>
          <w:sz w:val="28"/>
          <w:szCs w:val="28"/>
        </w:rPr>
        <w:t xml:space="preserve">       </w:t>
      </w:r>
      <w:r w:rsidRPr="00BD4FA7">
        <w:rPr>
          <w:sz w:val="28"/>
          <w:szCs w:val="28"/>
        </w:rPr>
        <w:t>2020 года Федеральной службой по</w:t>
      </w:r>
      <w:r>
        <w:rPr>
          <w:sz w:val="28"/>
          <w:szCs w:val="28"/>
        </w:rPr>
        <w:t xml:space="preserve"> </w:t>
      </w:r>
      <w:r w:rsidRPr="00BD4FA7">
        <w:rPr>
          <w:sz w:val="28"/>
          <w:szCs w:val="28"/>
        </w:rPr>
        <w:t>надзору в сфере защиты прав потребителей и благополучия человека по согласованию с Центральной избирательной комиссией Российской Федерации.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>ы</w:t>
      </w:r>
      <w:r w:rsidR="000A0CA8">
        <w:rPr>
          <w:sz w:val="28"/>
          <w:szCs w:val="28"/>
        </w:rPr>
        <w:t xml:space="preserve"> </w:t>
      </w:r>
      <w:r w:rsidR="000A0CA8">
        <w:rPr>
          <w:rFonts w:eastAsiaTheme="minorHAnsi"/>
          <w:sz w:val="28"/>
          <w:szCs w:val="28"/>
          <w:lang w:eastAsia="en-US"/>
        </w:rPr>
        <w:t>политических партий</w:t>
      </w:r>
      <w:r w:rsidR="00EB62AA" w:rsidRPr="00EB62AA">
        <w:rPr>
          <w:sz w:val="28"/>
          <w:szCs w:val="28"/>
        </w:rPr>
        <w:t xml:space="preserve"> </w:t>
      </w:r>
      <w:r w:rsidR="00EB62AA" w:rsidRPr="00E41587">
        <w:rPr>
          <w:sz w:val="28"/>
          <w:szCs w:val="28"/>
        </w:rPr>
        <w:t xml:space="preserve">по выдвижению кандидатов </w:t>
      </w:r>
      <w:r w:rsidR="00EB62AA">
        <w:rPr>
          <w:sz w:val="28"/>
          <w:szCs w:val="28"/>
        </w:rPr>
        <w:t>на выборах Губернатора Смоленской области</w:t>
      </w:r>
      <w:r w:rsidR="000A0CA8"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 (далее – мероприятия)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проведения: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669E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«</w:t>
      </w:r>
      <w:r w:rsidRPr="009B669E">
        <w:rPr>
          <w:sz w:val="28"/>
          <w:szCs w:val="28"/>
        </w:rPr>
        <w:t>входного фильтра</w:t>
      </w:r>
      <w:r>
        <w:rPr>
          <w:sz w:val="28"/>
          <w:szCs w:val="28"/>
        </w:rPr>
        <w:t>»</w:t>
      </w:r>
      <w:r w:rsidRPr="009B669E">
        <w:rPr>
          <w:sz w:val="28"/>
          <w:szCs w:val="28"/>
        </w:rPr>
        <w:t xml:space="preserve"> с проведением бесконтактного контроля температуры тела </w:t>
      </w:r>
      <w:r>
        <w:rPr>
          <w:sz w:val="28"/>
          <w:szCs w:val="28"/>
        </w:rPr>
        <w:t xml:space="preserve">граждан, участвующих в мероприятии, перед их входом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мероприятия;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</w:t>
      </w:r>
      <w:r>
        <w:rPr>
          <w:sz w:val="28"/>
          <w:szCs w:val="28"/>
        </w:rPr>
        <w:t>граждан, участвующих в мероприятии;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мероприятии, в помещении </w:t>
      </w:r>
      <w:r>
        <w:rPr>
          <w:sz w:val="28"/>
          <w:szCs w:val="28"/>
        </w:rPr>
        <w:br/>
        <w:t xml:space="preserve">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мероприятия в средствах индивидуальной защиты</w:t>
      </w:r>
      <w:r w:rsidRPr="009B669E">
        <w:rPr>
          <w:sz w:val="28"/>
          <w:szCs w:val="28"/>
        </w:rPr>
        <w:t xml:space="preserve"> (маск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, перчатк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социальная дистанция</w:t>
      </w:r>
      <w:r>
        <w:rPr>
          <w:sz w:val="28"/>
          <w:szCs w:val="28"/>
        </w:rPr>
        <w:t xml:space="preserve"> между гражданами, участвующими в мероприятии, должна составлять не менее 1,5 метра с организацией соответствующей разметки.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</w:t>
      </w:r>
      <w:r w:rsidR="003C58CB">
        <w:rPr>
          <w:sz w:val="28"/>
          <w:szCs w:val="28"/>
        </w:rPr>
        <w:t xml:space="preserve"> у них</w:t>
      </w:r>
      <w:r>
        <w:rPr>
          <w:sz w:val="28"/>
          <w:szCs w:val="28"/>
        </w:rPr>
        <w:t xml:space="preserve"> респираторных симптомов, а также граждане, не имеющие с собой средств индивидуальной защиты</w:t>
      </w:r>
      <w:r w:rsidRPr="009B669E">
        <w:rPr>
          <w:sz w:val="28"/>
          <w:szCs w:val="28"/>
        </w:rPr>
        <w:t xml:space="preserve"> (мас</w:t>
      </w:r>
      <w:r>
        <w:rPr>
          <w:sz w:val="28"/>
          <w:szCs w:val="28"/>
        </w:rPr>
        <w:t>ок</w:t>
      </w:r>
      <w:r w:rsidRPr="009B669E">
        <w:rPr>
          <w:sz w:val="28"/>
          <w:szCs w:val="28"/>
        </w:rPr>
        <w:t>, перчат</w:t>
      </w:r>
      <w:r>
        <w:rPr>
          <w:sz w:val="28"/>
          <w:szCs w:val="28"/>
        </w:rPr>
        <w:t>о</w:t>
      </w:r>
      <w:r w:rsidRPr="009B669E">
        <w:rPr>
          <w:sz w:val="28"/>
          <w:szCs w:val="28"/>
        </w:rPr>
        <w:t>к)</w:t>
      </w:r>
      <w:r>
        <w:rPr>
          <w:sz w:val="28"/>
          <w:szCs w:val="28"/>
        </w:rPr>
        <w:t xml:space="preserve">,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мероприятий не допускаются.</w:t>
      </w:r>
    </w:p>
    <w:p w:rsidR="003C58CB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участвующих в мероприятиях</w:t>
      </w:r>
      <w:r w:rsidR="00F26AF1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должно превышать допустимое количество человек в помещении 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</w:t>
      </w:r>
      <w:r w:rsidR="003C58CB"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</w:t>
      </w:r>
      <w:r w:rsidR="003C58CB">
        <w:rPr>
          <w:sz w:val="28"/>
          <w:szCs w:val="28"/>
        </w:rPr>
        <w:t xml:space="preserve">  </w:t>
      </w:r>
      <w:r w:rsidRPr="00F84C45">
        <w:rPr>
          <w:sz w:val="28"/>
          <w:szCs w:val="28"/>
        </w:rPr>
        <w:t xml:space="preserve"> периметру</w:t>
      </w:r>
      <w:r>
        <w:rPr>
          <w:sz w:val="28"/>
          <w:szCs w:val="28"/>
        </w:rPr>
        <w:t xml:space="preserve">) </w:t>
      </w:r>
      <w:r w:rsidR="003C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3C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="003C58C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3C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3C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учетом </w:t>
      </w:r>
      <w:r w:rsidR="003C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</w:t>
      </w:r>
    </w:p>
    <w:p w:rsidR="003C58CB" w:rsidRDefault="003C58CB" w:rsidP="003C58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418" w:rsidRDefault="00F47418" w:rsidP="003C5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дистанции до других граждан не менее 1,5 метра (социальное дистанцирование).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F47418" w:rsidRPr="009B669E" w:rsidRDefault="00F47418" w:rsidP="00F4741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влажная уборка помещени</w:t>
      </w:r>
      <w:r>
        <w:rPr>
          <w:sz w:val="28"/>
          <w:szCs w:val="28"/>
        </w:rPr>
        <w:t xml:space="preserve">я </w:t>
      </w:r>
      <w:r w:rsidRPr="009B669E">
        <w:rPr>
          <w:sz w:val="28"/>
          <w:szCs w:val="28"/>
        </w:rPr>
        <w:t>с использованием дезинфицирующих средств;</w:t>
      </w:r>
    </w:p>
    <w:p w:rsidR="00F47418" w:rsidRPr="009B669E" w:rsidRDefault="00F47418" w:rsidP="00F4741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проветривание;</w:t>
      </w:r>
    </w:p>
    <w:p w:rsidR="00F47418" w:rsidRDefault="00F47418" w:rsidP="00F4741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(при наличии возможности)</w:t>
      </w:r>
      <w:r>
        <w:rPr>
          <w:sz w:val="28"/>
          <w:szCs w:val="28"/>
        </w:rPr>
        <w:t>.</w:t>
      </w:r>
    </w:p>
    <w:p w:rsidR="00F47418" w:rsidRDefault="00EC13C9" w:rsidP="00EC13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подписей </w:t>
      </w:r>
      <w:r>
        <w:rPr>
          <w:rFonts w:eastAsiaTheme="minorHAnsi"/>
          <w:sz w:val="28"/>
          <w:szCs w:val="28"/>
          <w:lang w:eastAsia="en-US"/>
        </w:rPr>
        <w:t xml:space="preserve">депутатов представительных органов муниципальных образований Смоленской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 xml:space="preserve">на выборах Губернатора Смоленской области </w:t>
      </w:r>
      <w:r w:rsidR="00F47418" w:rsidRPr="00E4158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F47418" w:rsidRPr="00E41587">
        <w:rPr>
          <w:sz w:val="28"/>
          <w:szCs w:val="28"/>
        </w:rPr>
        <w:t xml:space="preserve"> </w:t>
      </w:r>
      <w:r w:rsidR="00F47418">
        <w:rPr>
          <w:sz w:val="28"/>
          <w:szCs w:val="28"/>
        </w:rPr>
        <w:t>использовать</w:t>
      </w:r>
      <w:r>
        <w:rPr>
          <w:sz w:val="28"/>
          <w:szCs w:val="28"/>
        </w:rPr>
        <w:t>ся</w:t>
      </w:r>
      <w:r w:rsidR="00F47418"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="00F47418" w:rsidRPr="00E41587">
        <w:rPr>
          <w:sz w:val="28"/>
          <w:szCs w:val="28"/>
        </w:rPr>
        <w:t>, перчатк</w:t>
      </w:r>
      <w:r w:rsidR="00F47418">
        <w:rPr>
          <w:sz w:val="28"/>
          <w:szCs w:val="28"/>
        </w:rPr>
        <w:t>и</w:t>
      </w:r>
      <w:r w:rsidR="00F47418"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="00F47418" w:rsidRPr="00E41587">
        <w:rPr>
          <w:sz w:val="28"/>
          <w:szCs w:val="28"/>
        </w:rPr>
        <w:t xml:space="preserve"> до других граждан не менее </w:t>
      </w:r>
      <w:r w:rsidR="003C58CB">
        <w:rPr>
          <w:sz w:val="28"/>
          <w:szCs w:val="28"/>
        </w:rPr>
        <w:t xml:space="preserve">    </w:t>
      </w:r>
      <w:r w:rsidR="00F47418" w:rsidRPr="00E41587">
        <w:rPr>
          <w:sz w:val="28"/>
          <w:szCs w:val="28"/>
        </w:rPr>
        <w:t>1,5 метра (социальное дистанцирование)</w:t>
      </w:r>
      <w:r w:rsidR="00F47418">
        <w:rPr>
          <w:sz w:val="28"/>
          <w:szCs w:val="28"/>
        </w:rPr>
        <w:t>.</w:t>
      </w:r>
    </w:p>
    <w:p w:rsidR="00F668D9" w:rsidRPr="00F01D16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мероприятий (оказания услуг), </w:t>
      </w:r>
      <w:r>
        <w:rPr>
          <w:sz w:val="28"/>
          <w:szCs w:val="28"/>
        </w:rPr>
        <w:t>указанных в подпункте 3.1 настоящего пункта (за исключением</w:t>
      </w:r>
      <w:r w:rsidR="00BD4FA7">
        <w:rPr>
          <w:sz w:val="28"/>
          <w:szCs w:val="28"/>
        </w:rPr>
        <w:t xml:space="preserve"> участия в </w:t>
      </w:r>
      <w:r w:rsidR="00BD4FA7" w:rsidRPr="00BD4FA7">
        <w:rPr>
          <w:sz w:val="28"/>
          <w:szCs w:val="28"/>
        </w:rPr>
        <w:t>мероприяти</w:t>
      </w:r>
      <w:r w:rsidR="00BD4FA7">
        <w:rPr>
          <w:sz w:val="28"/>
          <w:szCs w:val="28"/>
        </w:rPr>
        <w:t>ях</w:t>
      </w:r>
      <w:r w:rsidR="00BD4FA7" w:rsidRPr="00BD4FA7">
        <w:rPr>
          <w:sz w:val="28"/>
          <w:szCs w:val="28"/>
        </w:rPr>
        <w:t>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</w:t>
      </w:r>
      <w:r w:rsidR="00EC13C9">
        <w:rPr>
          <w:sz w:val="28"/>
          <w:szCs w:val="28"/>
        </w:rPr>
        <w:t>,</w:t>
      </w:r>
      <w:r w:rsidR="00BD4FA7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="00EC13C9">
        <w:rPr>
          <w:sz w:val="28"/>
          <w:szCs w:val="28"/>
        </w:rPr>
        <w:t xml:space="preserve">, </w:t>
      </w:r>
      <w:r w:rsidR="00EC13C9" w:rsidRPr="00E41587">
        <w:rPr>
          <w:sz w:val="28"/>
          <w:szCs w:val="28"/>
        </w:rPr>
        <w:t>съездов</w:t>
      </w:r>
      <w:r w:rsidR="00EC13C9">
        <w:rPr>
          <w:sz w:val="28"/>
          <w:szCs w:val="28"/>
        </w:rPr>
        <w:t xml:space="preserve"> </w:t>
      </w:r>
      <w:r w:rsidR="00EC13C9">
        <w:rPr>
          <w:rFonts w:eastAsiaTheme="minorHAnsi"/>
          <w:sz w:val="28"/>
          <w:szCs w:val="28"/>
          <w:lang w:eastAsia="en-US"/>
        </w:rPr>
        <w:t>политических партий</w:t>
      </w:r>
      <w:r w:rsidR="00EB62AA" w:rsidRPr="00EB62AA">
        <w:rPr>
          <w:sz w:val="28"/>
          <w:szCs w:val="28"/>
        </w:rPr>
        <w:t xml:space="preserve"> </w:t>
      </w:r>
      <w:r w:rsidR="00EB62AA" w:rsidRPr="00E41587">
        <w:rPr>
          <w:sz w:val="28"/>
          <w:szCs w:val="28"/>
        </w:rPr>
        <w:t xml:space="preserve">по выдвижению кандидатов </w:t>
      </w:r>
      <w:r w:rsidR="00EB62AA">
        <w:rPr>
          <w:sz w:val="28"/>
          <w:szCs w:val="28"/>
        </w:rPr>
        <w:t>на выборах Губернатора Смоленской области</w:t>
      </w:r>
      <w:r w:rsidR="00EC13C9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="00EC13C9" w:rsidRPr="00E41587">
        <w:rPr>
          <w:sz w:val="28"/>
          <w:szCs w:val="28"/>
        </w:rPr>
        <w:t xml:space="preserve">по выдвижению кандидатов </w:t>
      </w:r>
      <w:r w:rsidR="00EC13C9">
        <w:rPr>
          <w:sz w:val="28"/>
          <w:szCs w:val="28"/>
        </w:rPr>
        <w:t>на выборах Губернатора Смоленской области</w:t>
      </w:r>
      <w:r>
        <w:rPr>
          <w:sz w:val="28"/>
          <w:szCs w:val="28"/>
        </w:rPr>
        <w:t xml:space="preserve">), </w:t>
      </w:r>
      <w:r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>
        <w:rPr>
          <w:sz w:val="28"/>
          <w:szCs w:val="28"/>
        </w:rPr>
        <w:t xml:space="preserve">алов), детских игровых </w:t>
      </w:r>
      <w:r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F668D9" w:rsidRPr="00F01D16" w:rsidRDefault="00F668D9" w:rsidP="00F668D9">
      <w:pPr>
        <w:pStyle w:val="ConsPlusNormal"/>
        <w:ind w:firstLine="709"/>
        <w:jc w:val="both"/>
      </w:pPr>
      <w:r w:rsidRPr="00F01D16">
        <w:t xml:space="preserve">3.3. По </w:t>
      </w:r>
      <w:r w:rsidR="00BD4FA7">
        <w:t>22</w:t>
      </w:r>
      <w:r w:rsidRPr="002F5D6C">
        <w:t>.0</w:t>
      </w:r>
      <w:r>
        <w:t>6</w:t>
      </w:r>
      <w:r w:rsidRPr="002F5D6C">
        <w:t>.2020</w:t>
      </w:r>
      <w:r w:rsidRPr="00F01D16">
        <w:t xml:space="preserve">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F668D9" w:rsidRPr="00174094" w:rsidRDefault="00F668D9" w:rsidP="00F668D9">
      <w:pPr>
        <w:pStyle w:val="ConsPlusNormal"/>
        <w:ind w:firstLine="709"/>
        <w:jc w:val="both"/>
      </w:pPr>
      <w:r w:rsidRPr="00F01D16">
        <w:t>3</w:t>
      </w:r>
      <w:r>
        <w:t xml:space="preserve">.4. По </w:t>
      </w:r>
      <w:r w:rsidR="00BD4FA7">
        <w:t>22</w:t>
      </w:r>
      <w:r w:rsidRPr="00F01D16">
        <w:t xml:space="preserve">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</w:t>
      </w:r>
      <w:r w:rsidRPr="00B21DD3">
        <w:t>круглогодичного</w:t>
      </w:r>
      <w:r w:rsidRPr="00174094">
        <w:t xml:space="preserve"> действия, за исключением лиц, находящихся в служебных коман</w:t>
      </w:r>
      <w:r>
        <w:t>дировках или служебных поездках</w:t>
      </w:r>
      <w:r w:rsidRPr="00E532EF">
        <w:t>.</w:t>
      </w:r>
    </w:p>
    <w:p w:rsidR="00F668D9" w:rsidRPr="00F01D16" w:rsidRDefault="00F668D9" w:rsidP="00F668D9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F668D9" w:rsidRPr="00F01D16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F668D9" w:rsidRPr="00F01D16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DE6F1D" w:rsidRDefault="00F668D9" w:rsidP="00F668D9">
      <w:pPr>
        <w:pStyle w:val="ConsPlusNormal"/>
        <w:ind w:firstLine="709"/>
        <w:jc w:val="both"/>
      </w:pPr>
      <w:r>
        <w:t xml:space="preserve">3.5. По </w:t>
      </w:r>
      <w:r w:rsidR="00BD4FA7">
        <w:t>22</w:t>
      </w:r>
      <w:r w:rsidRPr="002F5D6C">
        <w:t>.0</w:t>
      </w:r>
      <w:r>
        <w:t>6</w:t>
      </w:r>
      <w:r w:rsidRPr="002F5D6C">
        <w:t>.2020</w:t>
      </w:r>
      <w:r w:rsidRPr="00F01D16">
        <w:t xml:space="preserve"> включительно раб</w:t>
      </w:r>
      <w:r>
        <w:t>оту объектов розничной торговли</w:t>
      </w:r>
      <w:r w:rsidRPr="00F01D16">
        <w:t xml:space="preserve"> </w:t>
      </w:r>
      <w:r>
        <w:t>(</w:t>
      </w:r>
      <w:r w:rsidRPr="00F01D16">
        <w:t xml:space="preserve">за исключением аптек и аптечных пунктов, специализированных объектов </w:t>
      </w:r>
      <w:r>
        <w:t xml:space="preserve">                   </w:t>
      </w:r>
      <w:r w:rsidRPr="00F01D16">
        <w:t xml:space="preserve">розничной торговли, в которых осуществляется заключение договоров на оказание услуг связи и реализация связанных с данными услугами средств связи (в </w:t>
      </w:r>
      <w:r w:rsidR="00DE6F1D">
        <w:t xml:space="preserve"> </w:t>
      </w:r>
      <w:r w:rsidRPr="00F01D16">
        <w:t xml:space="preserve">том </w:t>
      </w:r>
      <w:r w:rsidR="00DE6F1D">
        <w:t xml:space="preserve"> </w:t>
      </w:r>
      <w:r w:rsidRPr="00F01D16">
        <w:t>числе мобильных</w:t>
      </w:r>
      <w:r w:rsidR="00DE6F1D">
        <w:t xml:space="preserve"> </w:t>
      </w:r>
      <w:r w:rsidRPr="00F01D16">
        <w:t>телефонов, планшетов), специализированных</w:t>
      </w:r>
      <w:r w:rsidR="00DE6F1D">
        <w:t xml:space="preserve"> </w:t>
      </w:r>
      <w:r w:rsidRPr="00F01D16">
        <w:t xml:space="preserve">объектов </w:t>
      </w:r>
      <w:r w:rsidR="00DE6F1D">
        <w:t xml:space="preserve"> </w:t>
      </w:r>
      <w:r w:rsidRPr="00F01D16">
        <w:t xml:space="preserve">розничной </w:t>
      </w:r>
    </w:p>
    <w:p w:rsidR="00F668D9" w:rsidRDefault="00F668D9" w:rsidP="00DE6F1D">
      <w:pPr>
        <w:pStyle w:val="ConsPlusNormal"/>
        <w:jc w:val="both"/>
      </w:pPr>
      <w:r w:rsidRPr="00F01D16">
        <w:lastRenderedPageBreak/>
        <w:t>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</w:t>
      </w:r>
      <w:r w:rsidRPr="00480F8F">
        <w:t xml:space="preserve">, </w:t>
      </w:r>
      <w:r>
        <w:t xml:space="preserve">а также розничной торговли строительными материалами, скобяными изделиями, лакокрасочными материалами, стеклом,                      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</w:t>
      </w:r>
      <w:r w:rsidRPr="00480F8F">
        <w:rPr>
          <w:color w:val="000000"/>
          <w:shd w:val="clear" w:color="auto" w:fill="FFFFFF"/>
        </w:rPr>
        <w:t>саженц</w:t>
      </w:r>
      <w:r>
        <w:rPr>
          <w:color w:val="000000"/>
          <w:shd w:val="clear" w:color="auto" w:fill="FFFFFF"/>
        </w:rPr>
        <w:t>ами</w:t>
      </w:r>
      <w:r w:rsidRPr="00480F8F">
        <w:rPr>
          <w:color w:val="000000"/>
          <w:shd w:val="clear" w:color="auto" w:fill="FFFFFF"/>
        </w:rPr>
        <w:t>, рассад</w:t>
      </w:r>
      <w:r>
        <w:rPr>
          <w:color w:val="000000"/>
          <w:shd w:val="clear" w:color="auto" w:fill="FFFFFF"/>
        </w:rPr>
        <w:t>ой</w:t>
      </w:r>
      <w:r w:rsidRPr="00480F8F">
        <w:rPr>
          <w:color w:val="000000"/>
          <w:shd w:val="clear" w:color="auto" w:fill="FFFFFF"/>
        </w:rPr>
        <w:t>, сем</w:t>
      </w:r>
      <w:r>
        <w:rPr>
          <w:color w:val="000000"/>
          <w:shd w:val="clear" w:color="auto" w:fill="FFFFFF"/>
        </w:rPr>
        <w:t>енами</w:t>
      </w:r>
      <w:r w:rsidRPr="00480F8F">
        <w:rPr>
          <w:color w:val="000000"/>
          <w:shd w:val="clear" w:color="auto" w:fill="FFFFFF"/>
        </w:rPr>
        <w:t>, удобрени</w:t>
      </w:r>
      <w:r>
        <w:rPr>
          <w:color w:val="000000"/>
          <w:shd w:val="clear" w:color="auto" w:fill="FFFFFF"/>
        </w:rPr>
        <w:t>ями</w:t>
      </w:r>
      <w:r w:rsidRPr="00480F8F">
        <w:rPr>
          <w:color w:val="000000"/>
          <w:shd w:val="clear" w:color="auto" w:fill="FFFFFF"/>
        </w:rPr>
        <w:t xml:space="preserve"> в специализированных магазинах,</w:t>
      </w:r>
      <w:r w:rsidRPr="00480F8F">
        <w:t xml:space="preserve"> продажи товаров дистанционным способом, в том числе с условием доставки</w:t>
      </w:r>
      <w:r>
        <w:t>)</w:t>
      </w:r>
      <w:r w:rsidRPr="00480F8F">
        <w:t>.</w:t>
      </w:r>
    </w:p>
    <w:p w:rsidR="00F668D9" w:rsidRDefault="00F668D9" w:rsidP="00F668D9">
      <w:pPr>
        <w:pStyle w:val="ConsPlusNormal"/>
        <w:ind w:firstLine="709"/>
        <w:jc w:val="both"/>
      </w:pPr>
      <w:r>
        <w:t xml:space="preserve">3.6. По </w:t>
      </w:r>
      <w:r w:rsidR="00BD4FA7">
        <w:t>22</w:t>
      </w:r>
      <w:r w:rsidRPr="002F5D6C">
        <w:t>.0</w:t>
      </w:r>
      <w:r>
        <w:t>6</w:t>
      </w:r>
      <w:r w:rsidRPr="002F5D6C">
        <w:t>.2020 включительно работу саун, бассейнов.</w:t>
      </w:r>
    </w:p>
    <w:p w:rsidR="00F668D9" w:rsidRDefault="00F668D9" w:rsidP="00F668D9">
      <w:pPr>
        <w:pStyle w:val="ConsPlusNormal"/>
        <w:ind w:firstLine="709"/>
        <w:jc w:val="both"/>
      </w:pPr>
      <w:r w:rsidRPr="00E532EF">
        <w:t xml:space="preserve">3.7. По </w:t>
      </w:r>
      <w:r w:rsidR="00BD4FA7">
        <w:t>22</w:t>
      </w:r>
      <w:r w:rsidRPr="00E532EF">
        <w:t xml:space="preserve">.06.2020 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96.02 «Предоставление услуг парикмахерскими и салонами красоты», группу 96.04 «Деятельность физкультурно-оздоровительная» (за исключением деятельности бань и душевых по предоставлению </w:t>
      </w:r>
      <w:r>
        <w:t xml:space="preserve">      </w:t>
      </w:r>
      <w:r w:rsidRPr="00E532EF">
        <w:t>общегигиенических услуг) подкласса 96.0 «Деятельность по предоставлению прочих персональных услуг»  класса</w:t>
      </w:r>
      <w:r>
        <w:t xml:space="preserve"> 96 «Деятельность по предоставлению прочих персональных услуг» раздела </w:t>
      </w:r>
      <w:r>
        <w:rPr>
          <w:lang w:val="en-US"/>
        </w:rPr>
        <w:t>S</w:t>
      </w:r>
      <w:r>
        <w:t xml:space="preserve"> «Предоставление прочих видов услуг»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F668D9" w:rsidRDefault="00F668D9" w:rsidP="00F668D9">
      <w:pPr>
        <w:pStyle w:val="ConsPlusNormal"/>
        <w:ind w:firstLine="709"/>
        <w:jc w:val="both"/>
      </w:pPr>
      <w:r>
        <w:t xml:space="preserve">3.8. По </w:t>
      </w:r>
      <w:r w:rsidR="00BD4FA7">
        <w:t>22</w:t>
      </w:r>
      <w:r w:rsidRPr="002F5D6C">
        <w:t>.0</w:t>
      </w:r>
      <w:r>
        <w:t>6</w:t>
      </w:r>
      <w:r w:rsidRPr="002F5D6C">
        <w:t>.2020</w:t>
      </w:r>
      <w:r>
        <w:t xml:space="preserve"> включительно </w:t>
      </w:r>
      <w:r w:rsidRPr="001B164B">
        <w:t xml:space="preserve">проведение общих собраний собственников </w:t>
      </w:r>
      <w:r>
        <w:t xml:space="preserve">помещений в многоквартирных домах </w:t>
      </w:r>
      <w:r w:rsidRPr="001B164B">
        <w:t xml:space="preserve">в очной форме или в заочной форме с проведением поквартирного обхода </w:t>
      </w:r>
      <w:r>
        <w:t xml:space="preserve">юридическими лицами, </w:t>
      </w:r>
      <w:r w:rsidRPr="001B164B">
        <w:t>индивидуальны</w:t>
      </w:r>
      <w:r>
        <w:t>ми</w:t>
      </w:r>
      <w:r w:rsidRPr="001B164B">
        <w:t xml:space="preserve"> предпринимател</w:t>
      </w:r>
      <w:r>
        <w:t>ями</w:t>
      </w:r>
      <w:r w:rsidRPr="001B164B">
        <w:t>, осуществляющи</w:t>
      </w:r>
      <w:r>
        <w:t>ми</w:t>
      </w:r>
      <w:r w:rsidRPr="001B164B">
        <w:t xml:space="preserve"> упра</w:t>
      </w:r>
      <w:r>
        <w:t>вление многоквартирными домами.</w:t>
      </w:r>
    </w:p>
    <w:p w:rsidR="00F668D9" w:rsidRDefault="00F668D9" w:rsidP="00F668D9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F5FF5">
        <w:rPr>
          <w:sz w:val="28"/>
          <w:szCs w:val="28"/>
        </w:rPr>
        <w:t>3.</w:t>
      </w:r>
      <w:r>
        <w:rPr>
          <w:sz w:val="28"/>
          <w:szCs w:val="28"/>
        </w:rPr>
        <w:t>9.</w:t>
      </w:r>
      <w:r>
        <w:t xml:space="preserve"> </w:t>
      </w:r>
      <w:r>
        <w:rPr>
          <w:sz w:val="28"/>
          <w:szCs w:val="28"/>
        </w:rPr>
        <w:t xml:space="preserve">По </w:t>
      </w:r>
      <w:r w:rsidR="00BD4FA7">
        <w:rPr>
          <w:sz w:val="28"/>
          <w:szCs w:val="28"/>
        </w:rPr>
        <w:t>22</w:t>
      </w:r>
      <w:r w:rsidRPr="002F5D6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F5D6C">
        <w:rPr>
          <w:sz w:val="28"/>
          <w:szCs w:val="28"/>
        </w:rPr>
        <w:t>.2020</w:t>
      </w:r>
      <w:r>
        <w:rPr>
          <w:sz w:val="28"/>
          <w:szCs w:val="28"/>
        </w:rPr>
        <w:t xml:space="preserve"> включительно массовый допуск граждан в здания и помещения </w:t>
      </w:r>
      <w:r w:rsidRPr="00620919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 на территории Смоленской области. </w:t>
      </w:r>
    </w:p>
    <w:p w:rsidR="00BD4FA7" w:rsidRDefault="00F668D9" w:rsidP="00F668D9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Смоленскому областному государственному бюджетному учреждению «Многофункциональный центр по предоставлению государственных и муниципальных услуг населению» (С.В. Николаев) организовать</w:t>
      </w:r>
      <w:r w:rsidR="00BD4FA7">
        <w:rPr>
          <w:sz w:val="28"/>
          <w:szCs w:val="28"/>
        </w:rPr>
        <w:t>:</w:t>
      </w:r>
    </w:p>
    <w:p w:rsidR="00026F68" w:rsidRDefault="00BD4FA7" w:rsidP="00F668D9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8D9">
        <w:rPr>
          <w:sz w:val="28"/>
          <w:szCs w:val="28"/>
        </w:rPr>
        <w:t xml:space="preserve"> прием граждан по предварительной записи, а также 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</w:t>
      </w:r>
      <w:r w:rsidR="00026F68">
        <w:rPr>
          <w:sz w:val="28"/>
          <w:szCs w:val="28"/>
        </w:rPr>
        <w:t xml:space="preserve"> муниципальных услуг населению»;</w:t>
      </w:r>
    </w:p>
    <w:p w:rsidR="00F668D9" w:rsidRPr="00026F68" w:rsidRDefault="00026F68" w:rsidP="00026F68">
      <w:pPr>
        <w:pStyle w:val="110"/>
        <w:shd w:val="clear" w:color="auto" w:fill="auto"/>
        <w:spacing w:after="0" w:line="317" w:lineRule="exact"/>
        <w:ind w:left="20" w:right="20" w:firstLine="700"/>
        <w:jc w:val="both"/>
        <w:rPr>
          <w:b w:val="0"/>
          <w:sz w:val="28"/>
          <w:szCs w:val="28"/>
        </w:rPr>
      </w:pPr>
      <w:r w:rsidRPr="00026F68">
        <w:rPr>
          <w:sz w:val="28"/>
          <w:szCs w:val="28"/>
        </w:rPr>
        <w:t xml:space="preserve">- </w:t>
      </w:r>
      <w:r w:rsidRPr="00026F68">
        <w:rPr>
          <w:b w:val="0"/>
          <w:sz w:val="28"/>
          <w:szCs w:val="28"/>
        </w:rPr>
        <w:t xml:space="preserve">ежедневно </w:t>
      </w:r>
      <w:r w:rsidR="000C7FA6">
        <w:rPr>
          <w:b w:val="0"/>
          <w:sz w:val="28"/>
          <w:szCs w:val="28"/>
        </w:rPr>
        <w:t xml:space="preserve">(в период </w:t>
      </w:r>
      <w:r w:rsidRPr="00026F68">
        <w:rPr>
          <w:b w:val="0"/>
          <w:sz w:val="28"/>
          <w:szCs w:val="28"/>
        </w:rPr>
        <w:t>до 14 часов 21 июня 2020 года</w:t>
      </w:r>
      <w:r w:rsidR="000C7FA6">
        <w:rPr>
          <w:b w:val="0"/>
          <w:sz w:val="28"/>
          <w:szCs w:val="28"/>
        </w:rPr>
        <w:t>)</w:t>
      </w:r>
      <w:r w:rsidRPr="00026F68">
        <w:rPr>
          <w:b w:val="0"/>
          <w:sz w:val="28"/>
          <w:szCs w:val="28"/>
        </w:rPr>
        <w:t xml:space="preserve"> прием граждан по вопросу предоставления услуги по приему заявлений о включении в список участников общероссийского голосования по месту нахождения на общероссийском голосовании по вопросу одобрения изменений в Конституцию Российской Федерации в режиме дежурного окна с соблюдением требований к санитарно-эпидемиологическому режиму.</w:t>
      </w:r>
    </w:p>
    <w:p w:rsidR="00F668D9" w:rsidRPr="00D1629D" w:rsidRDefault="00F668D9" w:rsidP="00F668D9">
      <w:pPr>
        <w:pStyle w:val="a6"/>
        <w:tabs>
          <w:tab w:val="left" w:pos="1276"/>
        </w:tabs>
        <w:ind w:left="0" w:firstLine="709"/>
        <w:jc w:val="both"/>
      </w:pPr>
      <w:r w:rsidRPr="00D1629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10</w:t>
      </w:r>
      <w:r w:rsidRPr="00D1629D">
        <w:rPr>
          <w:sz w:val="28"/>
          <w:szCs w:val="28"/>
        </w:rPr>
        <w:t xml:space="preserve">. По </w:t>
      </w:r>
      <w:r w:rsidR="00026F68">
        <w:rPr>
          <w:sz w:val="28"/>
          <w:szCs w:val="28"/>
        </w:rPr>
        <w:t>22</w:t>
      </w:r>
      <w:r w:rsidRPr="00D1629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1629D">
        <w:rPr>
          <w:sz w:val="28"/>
          <w:szCs w:val="28"/>
        </w:rPr>
        <w:t>.2020 включительно массовый допуск граждан в здания и помещения  областных государственных казенных учреждений</w:t>
      </w:r>
      <w:r>
        <w:rPr>
          <w:sz w:val="28"/>
          <w:szCs w:val="28"/>
        </w:rPr>
        <w:t xml:space="preserve"> службы занятости населения</w:t>
      </w:r>
      <w:r w:rsidRPr="00D1629D">
        <w:rPr>
          <w:sz w:val="28"/>
          <w:szCs w:val="28"/>
        </w:rPr>
        <w:t>.</w:t>
      </w:r>
      <w:r w:rsidRPr="00D1629D">
        <w:t xml:space="preserve"> </w:t>
      </w:r>
    </w:p>
    <w:p w:rsidR="00F668D9" w:rsidRDefault="00F668D9" w:rsidP="00F668D9">
      <w:pPr>
        <w:pStyle w:val="ConsPlusNormal"/>
        <w:ind w:firstLine="709"/>
        <w:jc w:val="both"/>
      </w:pPr>
      <w:r w:rsidRPr="00D1629D">
        <w:t>Департаменту государственной службы занятости населения Смоленской области (Р.А. Романенков) организовать в указанный период прием граждан по предварительной записи.</w:t>
      </w:r>
    </w:p>
    <w:p w:rsidR="00F668D9" w:rsidRPr="005F275A" w:rsidRDefault="00F668D9" w:rsidP="00F668D9">
      <w:pPr>
        <w:pStyle w:val="ConsPlusNormal"/>
        <w:ind w:firstLine="708"/>
        <w:jc w:val="both"/>
      </w:pPr>
      <w:r>
        <w:t xml:space="preserve">3.11. По </w:t>
      </w:r>
      <w:r w:rsidR="00026F68">
        <w:t>22</w:t>
      </w:r>
      <w:r>
        <w:t>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F668D9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66F">
        <w:rPr>
          <w:sz w:val="28"/>
          <w:szCs w:val="28"/>
        </w:rPr>
        <w:t xml:space="preserve">. </w:t>
      </w:r>
      <w:r>
        <w:rPr>
          <w:sz w:val="28"/>
          <w:szCs w:val="28"/>
        </w:rPr>
        <w:t>Временно з</w:t>
      </w:r>
      <w:r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Pr="00F01D16">
        <w:rPr>
          <w:sz w:val="28"/>
          <w:szCs w:val="28"/>
        </w:rPr>
        <w:t>ресторанах, барах, кафе и иных общественных местах.</w:t>
      </w:r>
    </w:p>
    <w:p w:rsidR="00F668D9" w:rsidRPr="006C17D2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17D2">
        <w:rPr>
          <w:sz w:val="28"/>
          <w:szCs w:val="28"/>
        </w:rPr>
        <w:t xml:space="preserve">. </w:t>
      </w:r>
      <w:r w:rsidRPr="00A767D4">
        <w:rPr>
          <w:sz w:val="28"/>
          <w:szCs w:val="28"/>
        </w:rPr>
        <w:t>Гражданам, проживающим на территории Смоленской области</w:t>
      </w:r>
      <w:r>
        <w:rPr>
          <w:sz w:val="28"/>
          <w:szCs w:val="28"/>
        </w:rPr>
        <w:t>, посещавшим государства</w:t>
      </w:r>
      <w:r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Pr="006C17D2">
        <w:rPr>
          <w:sz w:val="28"/>
          <w:szCs w:val="28"/>
        </w:rPr>
        <w:t xml:space="preserve">зарегистрированы случаи </w:t>
      </w:r>
      <w:r>
        <w:rPr>
          <w:sz w:val="28"/>
          <w:szCs w:val="28"/>
        </w:rPr>
        <w:t xml:space="preserve">коронавирусной инфекции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 xml:space="preserve">19), </w:t>
      </w:r>
      <w:r w:rsidRPr="00E532EF">
        <w:rPr>
          <w:sz w:val="28"/>
          <w:szCs w:val="28"/>
        </w:rPr>
        <w:t>или субъекты Российской Федерации с неблагоприятной обстановкой по коронавирусной инфекции (</w:t>
      </w:r>
      <w:r w:rsidRPr="00E532EF">
        <w:rPr>
          <w:sz w:val="28"/>
          <w:szCs w:val="28"/>
          <w:lang w:val="en-US"/>
        </w:rPr>
        <w:t>COVID</w:t>
      </w:r>
      <w:r w:rsidRPr="00E532EF">
        <w:rPr>
          <w:sz w:val="28"/>
          <w:szCs w:val="28"/>
        </w:rPr>
        <w:t>-19)</w:t>
      </w:r>
      <w:r>
        <w:rPr>
          <w:sz w:val="28"/>
          <w:szCs w:val="28"/>
        </w:rPr>
        <w:t xml:space="preserve">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Pr="006C17D2">
        <w:rPr>
          <w:sz w:val="28"/>
          <w:szCs w:val="28"/>
        </w:rPr>
        <w:t>: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Pr="006C17D2">
        <w:rPr>
          <w:sz w:val="28"/>
          <w:szCs w:val="28"/>
        </w:rPr>
        <w:t xml:space="preserve">беспечить самоизоляцию на дому </w:t>
      </w:r>
      <w:r>
        <w:rPr>
          <w:sz w:val="28"/>
          <w:szCs w:val="28"/>
        </w:rPr>
        <w:t xml:space="preserve">(в месте временного нахождения) </w:t>
      </w:r>
      <w:r w:rsidRPr="006C17D2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14 дней</w:t>
      </w:r>
      <w:r w:rsidRPr="006C17D2">
        <w:rPr>
          <w:sz w:val="28"/>
          <w:szCs w:val="28"/>
        </w:rPr>
        <w:t xml:space="preserve"> со дня возвращения </w:t>
      </w:r>
      <w:r>
        <w:rPr>
          <w:sz w:val="28"/>
          <w:szCs w:val="28"/>
        </w:rPr>
        <w:t>(прибытия) на территорию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области, за </w:t>
      </w:r>
      <w:r w:rsidRPr="00E52D00">
        <w:rPr>
          <w:sz w:val="28"/>
          <w:szCs w:val="28"/>
        </w:rPr>
        <w:t xml:space="preserve">исключением работников органов власти, предприятий и учреждений, </w:t>
      </w:r>
      <w:r>
        <w:rPr>
          <w:sz w:val="28"/>
          <w:szCs w:val="28"/>
        </w:rPr>
        <w:t xml:space="preserve">                 </w:t>
      </w:r>
      <w:r w:rsidRPr="00E52D00">
        <w:rPr>
          <w:sz w:val="28"/>
          <w:szCs w:val="28"/>
        </w:rPr>
        <w:t xml:space="preserve">деятельность которых направлена на защиту жизни, здоровья и иных прав </w:t>
      </w:r>
      <w:r>
        <w:rPr>
          <w:sz w:val="28"/>
          <w:szCs w:val="28"/>
        </w:rPr>
        <w:t xml:space="preserve">                      </w:t>
      </w:r>
      <w:r w:rsidRPr="00E52D00">
        <w:rPr>
          <w:sz w:val="28"/>
          <w:szCs w:val="28"/>
        </w:rPr>
        <w:t xml:space="preserve">и свобод граждан, в том числе противодействие преступности, охрану общественного порядка и собственности, обеспечение обороноспособности государства и общественной безопасности, гражданскую оборону и защиту населения и территории от чрезвычайных ситуаций, </w:t>
      </w:r>
      <w:r>
        <w:rPr>
          <w:sz w:val="28"/>
          <w:szCs w:val="28"/>
        </w:rPr>
        <w:t xml:space="preserve">                                          </w:t>
      </w:r>
      <w:r w:rsidRPr="00E52D00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пожарной безопасности, прикомандированных</w:t>
      </w:r>
      <w:r>
        <w:rPr>
          <w:sz w:val="28"/>
          <w:szCs w:val="28"/>
        </w:rPr>
        <w:t xml:space="preserve"> к ним лиц,                           а также лиц, следующих транзитом через территорию Смоленской                             области. </w:t>
      </w:r>
    </w:p>
    <w:p w:rsidR="00F668D9" w:rsidRDefault="00F668D9" w:rsidP="00F668D9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С</w:t>
      </w:r>
      <w:r w:rsidRPr="006C17D2">
        <w:rPr>
          <w:sz w:val="28"/>
          <w:szCs w:val="28"/>
        </w:rPr>
        <w:t>ообщ</w:t>
      </w:r>
      <w:r>
        <w:rPr>
          <w:sz w:val="28"/>
          <w:szCs w:val="28"/>
        </w:rPr>
        <w:t>ить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«горячей линии» (</w:t>
      </w:r>
      <w:r w:rsidRPr="006C17D2">
        <w:rPr>
          <w:sz w:val="28"/>
          <w:szCs w:val="28"/>
        </w:rPr>
        <w:t>8 (4812) 27-10-95</w:t>
      </w:r>
      <w:r>
        <w:rPr>
          <w:sz w:val="28"/>
          <w:szCs w:val="28"/>
        </w:rPr>
        <w:t xml:space="preserve">) </w:t>
      </w:r>
      <w:r w:rsidRPr="006C17D2">
        <w:rPr>
          <w:sz w:val="28"/>
          <w:szCs w:val="28"/>
        </w:rPr>
        <w:t xml:space="preserve">о своем возвращении </w:t>
      </w:r>
      <w:r>
        <w:rPr>
          <w:sz w:val="28"/>
          <w:szCs w:val="28"/>
        </w:rPr>
        <w:t xml:space="preserve">(прибытии) </w:t>
      </w:r>
      <w:r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Смоленскую область</w:t>
      </w:r>
      <w:r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Pr="006C17D2">
        <w:rPr>
          <w:sz w:val="28"/>
          <w:szCs w:val="28"/>
        </w:rPr>
        <w:t>контактную информацию</w:t>
      </w:r>
      <w:r>
        <w:rPr>
          <w:sz w:val="28"/>
          <w:szCs w:val="28"/>
        </w:rPr>
        <w:t>.</w:t>
      </w:r>
    </w:p>
    <w:p w:rsidR="00F668D9" w:rsidRDefault="00F668D9" w:rsidP="008943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F668D9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4B08">
        <w:rPr>
          <w:sz w:val="28"/>
          <w:szCs w:val="28"/>
        </w:rPr>
        <w:t xml:space="preserve">. </w:t>
      </w:r>
      <w:r>
        <w:rPr>
          <w:sz w:val="28"/>
          <w:szCs w:val="28"/>
        </w:rPr>
        <w:t>Лицам, с</w:t>
      </w:r>
      <w:r w:rsidRPr="00554B08">
        <w:rPr>
          <w:sz w:val="28"/>
          <w:szCs w:val="28"/>
        </w:rPr>
        <w:t xml:space="preserve">овместно проживающим </w:t>
      </w:r>
      <w:r>
        <w:rPr>
          <w:sz w:val="28"/>
          <w:szCs w:val="28"/>
        </w:rPr>
        <w:t xml:space="preserve">в Смоленской области </w:t>
      </w:r>
      <w:r w:rsidRPr="00554B08">
        <w:rPr>
          <w:sz w:val="28"/>
          <w:szCs w:val="28"/>
        </w:rPr>
        <w:t xml:space="preserve">с гражданами, указанными в пункте </w:t>
      </w:r>
      <w:r>
        <w:rPr>
          <w:sz w:val="28"/>
          <w:szCs w:val="28"/>
        </w:rPr>
        <w:t>5</w:t>
      </w:r>
      <w:r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Указа:</w:t>
      </w:r>
    </w:p>
    <w:p w:rsidR="00F668D9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554B08">
        <w:rPr>
          <w:sz w:val="28"/>
          <w:szCs w:val="28"/>
        </w:rPr>
        <w:t>беспечить самоизоляцию на дому на срок</w:t>
      </w:r>
      <w:r>
        <w:rPr>
          <w:sz w:val="28"/>
          <w:szCs w:val="28"/>
        </w:rPr>
        <w:t xml:space="preserve"> 14 дней</w:t>
      </w:r>
      <w:r w:rsidRPr="00554B0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возвращения (прибытия) граждан, указанных в пункте 5 настоящего Указа, на территорию Смоленской области.</w:t>
      </w:r>
    </w:p>
    <w:p w:rsidR="00F668D9" w:rsidRPr="006C17D2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596938" w:rsidRPr="00596938" w:rsidRDefault="00F668D9" w:rsidP="00D522F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C17D2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</w:t>
      </w:r>
      <w:r w:rsidR="00894396" w:rsidRPr="00E52D00">
        <w:rPr>
          <w:sz w:val="28"/>
          <w:szCs w:val="28"/>
        </w:rPr>
        <w:t>действующим на территории Смоленской области,</w:t>
      </w:r>
      <w:r w:rsidR="00894396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деятельность которых не приостановл</w:t>
      </w:r>
      <w:r w:rsidR="00596938">
        <w:rPr>
          <w:sz w:val="28"/>
          <w:szCs w:val="28"/>
        </w:rPr>
        <w:t xml:space="preserve">ена в соответствии с </w:t>
      </w:r>
      <w:r w:rsidR="00596938" w:rsidRPr="00596938">
        <w:rPr>
          <w:sz w:val="28"/>
          <w:szCs w:val="28"/>
        </w:rPr>
        <w:t xml:space="preserve"> настоящим Указом:</w:t>
      </w:r>
    </w:p>
    <w:p w:rsidR="00596938" w:rsidRPr="00596938" w:rsidRDefault="00677B45" w:rsidP="007F2CE3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>дезинфекцию помещ</w:t>
      </w:r>
      <w:r w:rsidR="00596938">
        <w:rPr>
          <w:sz w:val="28"/>
          <w:szCs w:val="28"/>
        </w:rPr>
        <w:t>ений осуществления деятельности</w:t>
      </w:r>
      <w:r w:rsidR="00596938" w:rsidRPr="00596938">
        <w:rPr>
          <w:sz w:val="28"/>
          <w:szCs w:val="28"/>
        </w:rPr>
        <w:t xml:space="preserve"> в соответствии с требованиями санитарно-эпидемиологических</w:t>
      </w:r>
      <w:r w:rsidR="00DF064B">
        <w:rPr>
          <w:sz w:val="28"/>
          <w:szCs w:val="28"/>
        </w:rPr>
        <w:t xml:space="preserve"> правил</w:t>
      </w:r>
      <w:r w:rsidR="00596938" w:rsidRPr="00596938">
        <w:rPr>
          <w:sz w:val="28"/>
          <w:szCs w:val="28"/>
        </w:rPr>
        <w:t>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>проведение генеральной уборки с применением дезинфицирующих средств перед открытием объ</w:t>
      </w:r>
      <w:r w:rsidR="00596938">
        <w:rPr>
          <w:sz w:val="28"/>
          <w:szCs w:val="28"/>
        </w:rPr>
        <w:t>екта осуществления деятельности;</w:t>
      </w:r>
    </w:p>
    <w:p w:rsidR="00596938" w:rsidRDefault="007F2CE3" w:rsidP="007F2CE3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A82A3F">
        <w:rPr>
          <w:sz w:val="28"/>
          <w:szCs w:val="28"/>
        </w:rPr>
        <w:t>перед началом рабочего дня</w:t>
      </w:r>
      <w:r w:rsidR="00596938" w:rsidRPr="00596938">
        <w:rPr>
          <w:sz w:val="28"/>
          <w:szCs w:val="28"/>
        </w:rPr>
        <w:t xml:space="preserve"> </w:t>
      </w:r>
      <w:r w:rsidR="00A82A3F">
        <w:rPr>
          <w:sz w:val="28"/>
          <w:szCs w:val="28"/>
        </w:rPr>
        <w:t>(</w:t>
      </w:r>
      <w:r w:rsidR="00596938" w:rsidRPr="00596938">
        <w:rPr>
          <w:sz w:val="28"/>
          <w:szCs w:val="28"/>
        </w:rPr>
        <w:t>смены</w:t>
      </w:r>
      <w:r w:rsidR="00A82A3F">
        <w:rPr>
          <w:sz w:val="28"/>
          <w:szCs w:val="28"/>
        </w:rPr>
        <w:t>)</w:t>
      </w:r>
      <w:r w:rsidR="00596938" w:rsidRPr="00596938">
        <w:rPr>
          <w:sz w:val="28"/>
          <w:szCs w:val="28"/>
        </w:rPr>
        <w:t xml:space="preserve"> ежедневный «входной фильтр» с проведением контроля температуры тела работник</w:t>
      </w:r>
      <w:r w:rsidR="00A82A3F">
        <w:rPr>
          <w:sz w:val="28"/>
          <w:szCs w:val="28"/>
        </w:rPr>
        <w:t>ов</w:t>
      </w:r>
      <w:r w:rsidR="00596938" w:rsidRPr="00596938">
        <w:rPr>
          <w:sz w:val="28"/>
          <w:szCs w:val="28"/>
        </w:rPr>
        <w:t xml:space="preserve"> и обязательным отстранением от нахождения на рабочем месте лиц с</w:t>
      </w:r>
      <w:r w:rsidR="0071285E">
        <w:rPr>
          <w:sz w:val="28"/>
          <w:szCs w:val="28"/>
        </w:rPr>
        <w:t xml:space="preserve"> повышенной температурой тела и (</w:t>
      </w:r>
      <w:r w:rsidR="00596938" w:rsidRPr="00596938">
        <w:rPr>
          <w:sz w:val="28"/>
          <w:szCs w:val="28"/>
        </w:rPr>
        <w:t>или</w:t>
      </w:r>
      <w:r w:rsidR="0071285E">
        <w:rPr>
          <w:sz w:val="28"/>
          <w:szCs w:val="28"/>
        </w:rPr>
        <w:t>)</w:t>
      </w:r>
      <w:r w:rsidR="00596938" w:rsidRPr="00596938">
        <w:rPr>
          <w:sz w:val="28"/>
          <w:szCs w:val="28"/>
        </w:rPr>
        <w:t xml:space="preserve"> с призна</w:t>
      </w:r>
      <w:r w:rsidR="00596938">
        <w:rPr>
          <w:sz w:val="28"/>
          <w:szCs w:val="28"/>
        </w:rPr>
        <w:t>ками респираторного заболевания;</w:t>
      </w:r>
    </w:p>
    <w:p w:rsidR="004C09A7" w:rsidRDefault="004C09A7" w:rsidP="007F2CE3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на рабочих местах</w:t>
      </w:r>
      <w:r>
        <w:rPr>
          <w:sz w:val="28"/>
          <w:szCs w:val="28"/>
        </w:rPr>
        <w:t xml:space="preserve"> в течение рабочего дня (смены)</w:t>
      </w:r>
      <w:r w:rsidRPr="006C17D2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</w:t>
      </w:r>
      <w:r w:rsidR="00A82A3F">
        <w:rPr>
          <w:sz w:val="28"/>
          <w:szCs w:val="28"/>
        </w:rPr>
        <w:t xml:space="preserve"> тела и (</w:t>
      </w:r>
      <w:r w:rsidR="00A82A3F" w:rsidRPr="00596938">
        <w:rPr>
          <w:sz w:val="28"/>
          <w:szCs w:val="28"/>
        </w:rPr>
        <w:t>или</w:t>
      </w:r>
      <w:r w:rsidR="00A82A3F">
        <w:rPr>
          <w:sz w:val="28"/>
          <w:szCs w:val="28"/>
        </w:rPr>
        <w:t>)</w:t>
      </w:r>
      <w:r w:rsidR="00A82A3F" w:rsidRPr="00596938">
        <w:rPr>
          <w:sz w:val="28"/>
          <w:szCs w:val="28"/>
        </w:rPr>
        <w:t xml:space="preserve"> с призна</w:t>
      </w:r>
      <w:r w:rsidR="00A82A3F">
        <w:rPr>
          <w:sz w:val="28"/>
          <w:szCs w:val="28"/>
        </w:rPr>
        <w:t>ками респираторного заболевания</w:t>
      </w:r>
      <w:r>
        <w:rPr>
          <w:sz w:val="28"/>
          <w:szCs w:val="28"/>
        </w:rPr>
        <w:t>;</w:t>
      </w:r>
    </w:p>
    <w:p w:rsidR="00677B45" w:rsidRPr="00596938" w:rsidRDefault="007F2CE3" w:rsidP="007F2CE3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B45">
        <w:rPr>
          <w:sz w:val="28"/>
          <w:szCs w:val="28"/>
        </w:rPr>
        <w:t>о</w:t>
      </w:r>
      <w:r w:rsidR="00677B45" w:rsidRPr="006C17D2">
        <w:rPr>
          <w:sz w:val="28"/>
          <w:szCs w:val="28"/>
        </w:rPr>
        <w:t>казывать работникам содействие в соблюдени</w:t>
      </w:r>
      <w:r w:rsidR="00677B45">
        <w:rPr>
          <w:sz w:val="28"/>
          <w:szCs w:val="28"/>
        </w:rPr>
        <w:t>и</w:t>
      </w:r>
      <w:r w:rsidR="00677B45" w:rsidRPr="006C17D2">
        <w:rPr>
          <w:sz w:val="28"/>
          <w:szCs w:val="28"/>
        </w:rPr>
        <w:t xml:space="preserve"> режима самоизоляции на дому</w:t>
      </w:r>
      <w:r w:rsidR="00677B45">
        <w:rPr>
          <w:sz w:val="28"/>
          <w:szCs w:val="28"/>
        </w:rPr>
        <w:t>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>обеспечить</w:t>
      </w:r>
      <w:r w:rsidR="00843841">
        <w:rPr>
          <w:sz w:val="28"/>
          <w:szCs w:val="28"/>
        </w:rPr>
        <w:t xml:space="preserve"> </w:t>
      </w:r>
      <w:r w:rsidR="00894396">
        <w:rPr>
          <w:sz w:val="28"/>
          <w:szCs w:val="28"/>
        </w:rPr>
        <w:t>работников</w:t>
      </w:r>
      <w:r w:rsidR="00894396" w:rsidRPr="00596938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 xml:space="preserve">при входе на </w:t>
      </w:r>
      <w:r w:rsidR="00596938">
        <w:rPr>
          <w:sz w:val="28"/>
          <w:szCs w:val="28"/>
        </w:rPr>
        <w:t>территорию объекта осуществления деятельности</w:t>
      </w:r>
      <w:r w:rsidR="00596938" w:rsidRPr="00596938">
        <w:rPr>
          <w:sz w:val="28"/>
          <w:szCs w:val="28"/>
        </w:rPr>
        <w:t xml:space="preserve"> места</w:t>
      </w:r>
      <w:r w:rsidR="00677B45">
        <w:rPr>
          <w:sz w:val="28"/>
          <w:szCs w:val="28"/>
        </w:rPr>
        <w:t>ми</w:t>
      </w:r>
      <w:r w:rsidR="00596938" w:rsidRPr="00596938">
        <w:rPr>
          <w:sz w:val="28"/>
          <w:szCs w:val="28"/>
        </w:rPr>
        <w:t xml:space="preserve"> обработки рук кожными антисептиками, предназначенными для этих целей (в том числе с помощью дозаторов), </w:t>
      </w:r>
      <w:r w:rsidR="00677B45">
        <w:rPr>
          <w:sz w:val="28"/>
          <w:szCs w:val="28"/>
        </w:rPr>
        <w:t>или дезинфицирующими салфетками;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>обработку рук и</w:t>
      </w:r>
      <w:r w:rsidR="0071285E">
        <w:rPr>
          <w:sz w:val="28"/>
          <w:szCs w:val="28"/>
        </w:rPr>
        <w:t xml:space="preserve"> (</w:t>
      </w:r>
      <w:r w:rsidR="00596938" w:rsidRPr="00596938">
        <w:rPr>
          <w:sz w:val="28"/>
          <w:szCs w:val="28"/>
        </w:rPr>
        <w:t>или</w:t>
      </w:r>
      <w:r w:rsidR="0071285E">
        <w:rPr>
          <w:sz w:val="28"/>
          <w:szCs w:val="28"/>
        </w:rPr>
        <w:t>)</w:t>
      </w:r>
      <w:r w:rsidR="00596938" w:rsidRPr="00596938">
        <w:rPr>
          <w:sz w:val="28"/>
          <w:szCs w:val="28"/>
        </w:rPr>
        <w:t xml:space="preserve"> перчаток кожными антисептиками продавц</w:t>
      </w:r>
      <w:r w:rsidR="00843841">
        <w:rPr>
          <w:sz w:val="28"/>
          <w:szCs w:val="28"/>
        </w:rPr>
        <w:t>ов,</w:t>
      </w:r>
      <w:r w:rsidR="00677B45">
        <w:rPr>
          <w:sz w:val="28"/>
          <w:szCs w:val="28"/>
        </w:rPr>
        <w:t xml:space="preserve"> кассир</w:t>
      </w:r>
      <w:r w:rsidR="00843841">
        <w:rPr>
          <w:sz w:val="28"/>
          <w:szCs w:val="28"/>
        </w:rPr>
        <w:t>ов,</w:t>
      </w:r>
      <w:r w:rsidR="00677B45">
        <w:rPr>
          <w:sz w:val="28"/>
          <w:szCs w:val="28"/>
        </w:rPr>
        <w:t xml:space="preserve"> </w:t>
      </w:r>
      <w:r w:rsidR="0071285E">
        <w:rPr>
          <w:sz w:val="28"/>
          <w:szCs w:val="28"/>
        </w:rPr>
        <w:t>работник</w:t>
      </w:r>
      <w:r w:rsidR="00843841">
        <w:rPr>
          <w:sz w:val="28"/>
          <w:szCs w:val="28"/>
        </w:rPr>
        <w:t>ов</w:t>
      </w:r>
      <w:r w:rsidR="0071285E">
        <w:rPr>
          <w:sz w:val="28"/>
          <w:szCs w:val="28"/>
        </w:rPr>
        <w:t xml:space="preserve"> зала не реже</w:t>
      </w:r>
      <w:r w:rsidR="00596938" w:rsidRPr="00596938">
        <w:rPr>
          <w:sz w:val="28"/>
          <w:szCs w:val="28"/>
        </w:rPr>
        <w:t xml:space="preserve"> чем каждые два часа</w:t>
      </w:r>
      <w:r w:rsidR="00677B45">
        <w:rPr>
          <w:sz w:val="28"/>
          <w:szCs w:val="28"/>
        </w:rPr>
        <w:t>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>обеспечить</w:t>
      </w:r>
      <w:r w:rsidR="00843841">
        <w:rPr>
          <w:sz w:val="28"/>
          <w:szCs w:val="28"/>
        </w:rPr>
        <w:t xml:space="preserve"> </w:t>
      </w:r>
      <w:r w:rsidR="00894396">
        <w:rPr>
          <w:sz w:val="28"/>
          <w:szCs w:val="28"/>
        </w:rPr>
        <w:t>работников</w:t>
      </w:r>
      <w:r w:rsidR="00596938" w:rsidRPr="00596938">
        <w:rPr>
          <w:sz w:val="28"/>
          <w:szCs w:val="28"/>
        </w:rPr>
        <w:t xml:space="preserve"> запасом одноразовых или многоразовых</w:t>
      </w:r>
      <w:r w:rsidR="00677B45">
        <w:rPr>
          <w:sz w:val="28"/>
          <w:szCs w:val="28"/>
        </w:rPr>
        <w:t xml:space="preserve"> масок</w:t>
      </w:r>
      <w:r w:rsidR="00596938" w:rsidRPr="00596938">
        <w:rPr>
          <w:sz w:val="28"/>
          <w:szCs w:val="28"/>
        </w:rPr>
        <w:t xml:space="preserve">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</w:t>
      </w:r>
      <w:r w:rsidR="00596938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посетителями, а также дезинфицирующими салфетками, кожными антисептиками для обработки р</w:t>
      </w:r>
      <w:r w:rsidR="00677B45">
        <w:rPr>
          <w:sz w:val="28"/>
          <w:szCs w:val="28"/>
        </w:rPr>
        <w:t>ук, дезинфицирующими средствами;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>централизованный сбор и</w:t>
      </w:r>
      <w:r w:rsidR="00677B45">
        <w:rPr>
          <w:sz w:val="28"/>
          <w:szCs w:val="28"/>
        </w:rPr>
        <w:t>спользованных одноразовых масок;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>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</w:t>
      </w:r>
      <w:r w:rsidR="00677B45">
        <w:rPr>
          <w:sz w:val="28"/>
          <w:szCs w:val="28"/>
        </w:rPr>
        <w:t>енением дезинфицирующих средств;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>дезинфекцию с кратностью обработки каждые 2</w:t>
      </w:r>
      <w:r w:rsidR="0071285E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-</w:t>
      </w:r>
      <w:r w:rsidR="0071285E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r w:rsidR="00677B45">
        <w:rPr>
          <w:sz w:val="28"/>
          <w:szCs w:val="28"/>
        </w:rPr>
        <w:t>;</w:t>
      </w:r>
    </w:p>
    <w:p w:rsidR="003A0D6B" w:rsidRDefault="007F2CE3" w:rsidP="007F2CE3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 xml:space="preserve">использование для дезинфекции дезинфицирующих средств, зарегистрированных </w:t>
      </w:r>
      <w:r w:rsidR="003A0D6B">
        <w:rPr>
          <w:sz w:val="28"/>
          <w:szCs w:val="28"/>
        </w:rPr>
        <w:t xml:space="preserve">  </w:t>
      </w:r>
      <w:r w:rsidR="00596938" w:rsidRPr="00596938">
        <w:rPr>
          <w:sz w:val="28"/>
          <w:szCs w:val="28"/>
        </w:rPr>
        <w:t xml:space="preserve">в </w:t>
      </w:r>
      <w:r w:rsidR="003A0D6B">
        <w:rPr>
          <w:sz w:val="28"/>
          <w:szCs w:val="28"/>
        </w:rPr>
        <w:t xml:space="preserve">  </w:t>
      </w:r>
      <w:r w:rsidR="00596938" w:rsidRPr="00596938">
        <w:rPr>
          <w:sz w:val="28"/>
          <w:szCs w:val="28"/>
        </w:rPr>
        <w:t xml:space="preserve">установленном 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 xml:space="preserve">порядке, 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в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 xml:space="preserve"> 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инструкциях</w:t>
      </w:r>
      <w:r w:rsidR="003A0D6B">
        <w:rPr>
          <w:sz w:val="28"/>
          <w:szCs w:val="28"/>
        </w:rPr>
        <w:t xml:space="preserve">  </w:t>
      </w:r>
      <w:r w:rsidR="00596938" w:rsidRPr="00596938">
        <w:rPr>
          <w:sz w:val="28"/>
          <w:szCs w:val="28"/>
        </w:rPr>
        <w:t xml:space="preserve"> 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по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 xml:space="preserve"> 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 xml:space="preserve">применению </w:t>
      </w:r>
    </w:p>
    <w:p w:rsidR="003A0D6B" w:rsidRDefault="003A0D6B" w:rsidP="003A0D6B">
      <w:pPr>
        <w:pStyle w:val="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</w:p>
    <w:p w:rsidR="00596938" w:rsidRPr="00596938" w:rsidRDefault="00596938" w:rsidP="003A0D6B">
      <w:pPr>
        <w:pStyle w:val="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которых указаны режимы обеззараживания объектов при вирусных инфекциях</w:t>
      </w:r>
      <w:r w:rsidR="00677B45">
        <w:rPr>
          <w:sz w:val="28"/>
          <w:szCs w:val="28"/>
        </w:rPr>
        <w:t>;</w:t>
      </w:r>
    </w:p>
    <w:p w:rsidR="00596938" w:rsidRPr="00677B45" w:rsidRDefault="007F2CE3" w:rsidP="007F2CE3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>обеспечить</w:t>
      </w:r>
      <w:r w:rsidR="00843841">
        <w:rPr>
          <w:sz w:val="28"/>
          <w:szCs w:val="28"/>
        </w:rPr>
        <w:t xml:space="preserve"> </w:t>
      </w:r>
      <w:r w:rsidR="00677B45">
        <w:rPr>
          <w:sz w:val="28"/>
          <w:szCs w:val="28"/>
        </w:rPr>
        <w:t>нанесение разметки, позволяющей</w:t>
      </w:r>
      <w:r w:rsidR="00596938" w:rsidRPr="00596938">
        <w:rPr>
          <w:sz w:val="28"/>
          <w:szCs w:val="28"/>
        </w:rPr>
        <w:t xml:space="preserve"> соблюдать расстояни</w:t>
      </w:r>
      <w:r w:rsidR="0071285E">
        <w:rPr>
          <w:sz w:val="28"/>
          <w:szCs w:val="28"/>
        </w:rPr>
        <w:t>е</w:t>
      </w:r>
      <w:r w:rsidR="00596938" w:rsidRPr="00596938">
        <w:rPr>
          <w:sz w:val="28"/>
          <w:szCs w:val="28"/>
        </w:rPr>
        <w:t xml:space="preserve"> ме</w:t>
      </w:r>
      <w:r w:rsidR="00677B45">
        <w:rPr>
          <w:sz w:val="28"/>
          <w:szCs w:val="28"/>
        </w:rPr>
        <w:t>жду посетителями не менее 1,5 м</w:t>
      </w:r>
      <w:r w:rsidR="0071285E">
        <w:rPr>
          <w:sz w:val="28"/>
          <w:szCs w:val="28"/>
        </w:rPr>
        <w:t>етра</w:t>
      </w:r>
      <w:r w:rsidR="003C58CB">
        <w:rPr>
          <w:sz w:val="28"/>
          <w:szCs w:val="28"/>
        </w:rPr>
        <w:t>,</w:t>
      </w:r>
      <w:r w:rsidR="00596938" w:rsidRPr="00596938">
        <w:rPr>
          <w:sz w:val="28"/>
          <w:szCs w:val="28"/>
        </w:rPr>
        <w:t xml:space="preserve"> в</w:t>
      </w:r>
      <w:r w:rsidR="00596938">
        <w:rPr>
          <w:sz w:val="28"/>
          <w:szCs w:val="28"/>
        </w:rPr>
        <w:t xml:space="preserve"> торговом зале и перед кассами</w:t>
      </w:r>
      <w:r w:rsidR="00677B45">
        <w:rPr>
          <w:sz w:val="28"/>
          <w:szCs w:val="28"/>
        </w:rPr>
        <w:t>;</w:t>
      </w:r>
    </w:p>
    <w:p w:rsidR="00F668D9" w:rsidRDefault="007F2CE3" w:rsidP="007F2CE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B45">
        <w:rPr>
          <w:sz w:val="28"/>
          <w:szCs w:val="28"/>
        </w:rPr>
        <w:t>н</w:t>
      </w:r>
      <w:r w:rsidR="00F668D9">
        <w:rPr>
          <w:sz w:val="28"/>
          <w:szCs w:val="28"/>
        </w:rPr>
        <w:t xml:space="preserve">е допускать на рабочее место и территорию </w:t>
      </w:r>
      <w:r w:rsidR="00894396">
        <w:rPr>
          <w:sz w:val="28"/>
          <w:szCs w:val="28"/>
        </w:rPr>
        <w:t>осуществления деятельности</w:t>
      </w:r>
      <w:r w:rsidR="00F668D9">
        <w:rPr>
          <w:sz w:val="28"/>
          <w:szCs w:val="28"/>
        </w:rPr>
        <w:t xml:space="preserve"> работников из числа граждан, указанных в пунктах 5 и 6 настоящего Указа, для которых установлены ограничительные мероприятия.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 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настоящим Указом</w:t>
      </w:r>
      <w:r>
        <w:rPr>
          <w:sz w:val="28"/>
          <w:szCs w:val="28"/>
        </w:rPr>
        <w:t>, и привлекающим</w:t>
      </w:r>
      <w:r w:rsidRPr="00E52D00">
        <w:rPr>
          <w:sz w:val="28"/>
          <w:szCs w:val="28"/>
        </w:rPr>
        <w:t xml:space="preserve"> с целью обеспечения стабильного функционирования лиц из субъектов Российской Федерации с неблагоприятной обстановкой по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 (служебные командировки, поездки):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8.1. Организовать прибытие командированного лица на личном автомобильном транспор</w:t>
      </w:r>
      <w:r>
        <w:rPr>
          <w:sz w:val="28"/>
          <w:szCs w:val="28"/>
        </w:rPr>
        <w:t>те или иным способом, исключающи</w:t>
      </w:r>
      <w:r w:rsidRPr="00E52D00">
        <w:rPr>
          <w:sz w:val="28"/>
          <w:szCs w:val="28"/>
        </w:rPr>
        <w:t>м перемещение на обществ</w:t>
      </w:r>
      <w:r>
        <w:rPr>
          <w:sz w:val="28"/>
          <w:szCs w:val="28"/>
        </w:rPr>
        <w:t>енном транспорте и минимизирующи</w:t>
      </w:r>
      <w:r w:rsidRPr="00E52D00">
        <w:rPr>
          <w:sz w:val="28"/>
          <w:szCs w:val="28"/>
        </w:rPr>
        <w:t>м количество контактов с иными лицами.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8.2. Обеспечить командированному лицу на время командировки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людьми.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8.3. Обеспечить выполнение работ с соблюдением санитарно-эпидемиологич</w:t>
      </w:r>
      <w:r>
        <w:rPr>
          <w:sz w:val="28"/>
          <w:szCs w:val="28"/>
        </w:rPr>
        <w:t>еских требований по профилактике</w:t>
      </w:r>
      <w:r w:rsidRPr="00E52D00">
        <w:rPr>
          <w:sz w:val="28"/>
          <w:szCs w:val="28"/>
        </w:rPr>
        <w:t xml:space="preserve">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 среди работников.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8.4. Информировать командированное лицо: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опасности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-19);</w:t>
      </w:r>
    </w:p>
    <w:p w:rsidR="00F668D9" w:rsidRPr="00E52D00" w:rsidRDefault="00F668D9" w:rsidP="008943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соблюдении мер личной и общественной профилактики.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8.5. Обеспечи</w:t>
      </w:r>
      <w:r>
        <w:rPr>
          <w:sz w:val="28"/>
          <w:szCs w:val="28"/>
        </w:rPr>
        <w:t>ть командированное лицо</w:t>
      </w:r>
      <w:r w:rsidRPr="00E52D00">
        <w:rPr>
          <w:sz w:val="28"/>
          <w:szCs w:val="28"/>
        </w:rPr>
        <w:t xml:space="preserve"> средствами индивидуальной защиты и личной гигиены.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Грузополучателям на территории 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, а именно: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Pr="00174094">
        <w:rPr>
          <w:sz w:val="28"/>
          <w:szCs w:val="28"/>
        </w:rPr>
        <w:t xml:space="preserve">государственной границы Российской Федерации в порядке, минимизирующем </w:t>
      </w:r>
      <w:r w:rsidRPr="00174094">
        <w:rPr>
          <w:sz w:val="28"/>
          <w:szCs w:val="28"/>
        </w:rPr>
        <w:lastRenderedPageBreak/>
        <w:t>количество контактов водителя транспортного средства с</w:t>
      </w:r>
      <w:r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Обеспечить оперативное убытие водителя транспортного средства с территории Российской Федерации.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В исключительных случаях при необходимости нахождения  водителя транспортного средства на территории 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Организациям и индивидуальным предпринимателям, действующим на территории Смоленской области, осуществляющим деятельность в сфере международных автомобильных грузоперевозок, и грузополучателям на территории Смоленской области в целях исключения рисков распространения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: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Pr="00F01D16">
        <w:rPr>
          <w:sz w:val="28"/>
          <w:szCs w:val="28"/>
        </w:rPr>
        <w:t>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, с иными лицами.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Обеспечить водителю,</w:t>
      </w:r>
      <w:r w:rsidRPr="00D22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Pr="00F01D16">
        <w:rPr>
          <w:sz w:val="28"/>
          <w:szCs w:val="28"/>
        </w:rPr>
        <w:t>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Информировать водителя: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F668D9" w:rsidRDefault="00F668D9" w:rsidP="00D522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Обеспечить водителя средствами индивидуальной защиты и личной гигиены.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Установить, что пункт 5 настоящего Указа применяется с учетом особенностей, предусмотренных пунктами 9 и 10 настоящего Указа.</w:t>
      </w:r>
    </w:p>
    <w:p w:rsidR="00F668D9" w:rsidRPr="00510BCC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>. Обязать:</w:t>
      </w:r>
    </w:p>
    <w:p w:rsidR="00F668D9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510BCC">
        <w:rPr>
          <w:sz w:val="28"/>
          <w:szCs w:val="28"/>
        </w:rPr>
        <w:t>. Граждан соблюдать дистанцию до др</w:t>
      </w:r>
      <w:r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3A0D6B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510BCC">
        <w:rPr>
          <w:sz w:val="28"/>
          <w:szCs w:val="28"/>
        </w:rPr>
        <w:t xml:space="preserve">.2. Органы </w:t>
      </w:r>
      <w:r>
        <w:rPr>
          <w:sz w:val="28"/>
          <w:szCs w:val="28"/>
        </w:rPr>
        <w:t xml:space="preserve">государственной </w:t>
      </w:r>
      <w:r w:rsidRPr="00510BC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Смоленской области</w:t>
      </w:r>
      <w:r w:rsidRPr="00510B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Pr="00510BCC">
        <w:rPr>
          <w:sz w:val="28"/>
          <w:szCs w:val="28"/>
        </w:rPr>
        <w:t>организации и индивидуальных</w:t>
      </w:r>
      <w:r w:rsidR="003A0D6B"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 предпринимателей, </w:t>
      </w:r>
      <w:r w:rsidR="003A0D6B"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а </w:t>
      </w:r>
      <w:r w:rsidR="003A0D6B"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также </w:t>
      </w:r>
      <w:r w:rsidR="003A0D6B"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иных </w:t>
      </w:r>
      <w:r w:rsidR="003A0D6B"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лиц, </w:t>
      </w:r>
      <w:r w:rsidR="003A0D6B"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деятельность </w:t>
      </w:r>
      <w:r w:rsidR="003A0D6B"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которых </w:t>
      </w:r>
    </w:p>
    <w:p w:rsidR="00F668D9" w:rsidRDefault="00F668D9" w:rsidP="003A0D6B">
      <w:pPr>
        <w:jc w:val="both"/>
        <w:rPr>
          <w:sz w:val="28"/>
          <w:szCs w:val="28"/>
        </w:rPr>
      </w:pPr>
      <w:r w:rsidRPr="00510BCC">
        <w:rPr>
          <w:sz w:val="28"/>
          <w:szCs w:val="28"/>
        </w:rPr>
        <w:t xml:space="preserve">связана с совместным пребыванием граждан, обеспечить соблюдение </w:t>
      </w:r>
      <w:r>
        <w:rPr>
          <w:sz w:val="28"/>
          <w:szCs w:val="28"/>
        </w:rPr>
        <w:t xml:space="preserve">                    </w:t>
      </w:r>
      <w:r w:rsidRPr="00510BCC">
        <w:rPr>
          <w:sz w:val="28"/>
          <w:szCs w:val="28"/>
        </w:rPr>
        <w:t xml:space="preserve">гражданами (в том числе работниками) социального дистанцирования, в том числе путем нанесения специальной разметки и установления специального </w:t>
      </w:r>
      <w:r>
        <w:rPr>
          <w:sz w:val="28"/>
          <w:szCs w:val="28"/>
        </w:rPr>
        <w:t xml:space="preserve">                         </w:t>
      </w:r>
      <w:r w:rsidRPr="00510BCC">
        <w:rPr>
          <w:sz w:val="28"/>
          <w:szCs w:val="28"/>
        </w:rPr>
        <w:t xml:space="preserve">режима допуска и нахождения в зданиях, строениях, сооружениях </w:t>
      </w:r>
      <w:r>
        <w:rPr>
          <w:sz w:val="28"/>
          <w:szCs w:val="28"/>
        </w:rPr>
        <w:t xml:space="preserve">                      </w:t>
      </w:r>
      <w:r w:rsidRPr="00510BCC">
        <w:rPr>
          <w:sz w:val="28"/>
          <w:szCs w:val="28"/>
        </w:rPr>
        <w:t>(помещениях в них), на соответствующей территории (включая прилегающую территорию).</w:t>
      </w:r>
    </w:p>
    <w:p w:rsidR="00F668D9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Указом</w:t>
      </w:r>
      <w:r w:rsidRPr="00C329E1">
        <w:rPr>
          <w:sz w:val="28"/>
          <w:szCs w:val="28"/>
        </w:rPr>
        <w:t>, осуществления деятельности, связанной с передвижением по территории Смоленской области, в случае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</w:t>
      </w:r>
      <w:r>
        <w:rPr>
          <w:sz w:val="28"/>
          <w:szCs w:val="28"/>
        </w:rPr>
        <w:t xml:space="preserve">                            </w:t>
      </w:r>
      <w:r w:rsidRPr="00C329E1">
        <w:rPr>
          <w:sz w:val="28"/>
          <w:szCs w:val="28"/>
        </w:rPr>
        <w:t>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>
        <w:rPr>
          <w:sz w:val="28"/>
          <w:szCs w:val="28"/>
        </w:rPr>
        <w:t xml:space="preserve"> </w:t>
      </w:r>
    </w:p>
    <w:p w:rsidR="00F668D9" w:rsidRPr="00894396" w:rsidRDefault="00F668D9" w:rsidP="00894396">
      <w:pPr>
        <w:pStyle w:val="110"/>
        <w:shd w:val="clear" w:color="auto" w:fill="auto"/>
        <w:spacing w:after="0" w:line="317" w:lineRule="exact"/>
        <w:ind w:left="20" w:right="20" w:firstLine="688"/>
        <w:jc w:val="both"/>
        <w:rPr>
          <w:b w:val="0"/>
          <w:sz w:val="28"/>
          <w:szCs w:val="28"/>
        </w:rPr>
      </w:pPr>
      <w:r w:rsidRPr="00894396">
        <w:rPr>
          <w:b w:val="0"/>
          <w:sz w:val="28"/>
          <w:szCs w:val="28"/>
        </w:rPr>
        <w:t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                     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  <w:r w:rsidR="00894396" w:rsidRPr="00894396">
        <w:rPr>
          <w:b w:val="0"/>
          <w:sz w:val="28"/>
          <w:szCs w:val="28"/>
        </w:rPr>
        <w:t xml:space="preserve">, а при реализации права на участие в общероссийском голосовании по вопросу одобрения изменений в Конституцию Российской </w:t>
      </w:r>
      <w:r w:rsidR="00DA44DE">
        <w:rPr>
          <w:b w:val="0"/>
          <w:sz w:val="28"/>
          <w:szCs w:val="28"/>
        </w:rPr>
        <w:t xml:space="preserve">   </w:t>
      </w:r>
      <w:r w:rsidR="00894396" w:rsidRPr="00894396">
        <w:rPr>
          <w:b w:val="0"/>
          <w:sz w:val="28"/>
          <w:szCs w:val="28"/>
        </w:rPr>
        <w:t>Федерации</w:t>
      </w:r>
      <w:r w:rsidR="00DA44DE">
        <w:rPr>
          <w:b w:val="0"/>
          <w:sz w:val="28"/>
          <w:szCs w:val="28"/>
        </w:rPr>
        <w:t xml:space="preserve"> </w:t>
      </w:r>
      <w:r w:rsidR="00C35EDA">
        <w:rPr>
          <w:b w:val="0"/>
          <w:sz w:val="28"/>
          <w:szCs w:val="28"/>
        </w:rPr>
        <w:t>рекомендуется</w:t>
      </w:r>
      <w:r w:rsidR="00894396" w:rsidRPr="00894396">
        <w:rPr>
          <w:b w:val="0"/>
          <w:sz w:val="28"/>
          <w:szCs w:val="28"/>
        </w:rPr>
        <w:t xml:space="preserve"> посредством подачи письменных или устных заявлений (в том числе переданных при содействии других лиц), включая подачу</w:t>
      </w:r>
      <w:r w:rsidR="00C35EDA">
        <w:rPr>
          <w:b w:val="0"/>
          <w:sz w:val="28"/>
          <w:szCs w:val="28"/>
        </w:rPr>
        <w:t xml:space="preserve"> обращения</w:t>
      </w:r>
      <w:r w:rsidR="00894396" w:rsidRPr="00894396">
        <w:rPr>
          <w:b w:val="0"/>
          <w:sz w:val="28"/>
          <w:szCs w:val="28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="003C58CB" w:rsidRPr="00894396">
        <w:rPr>
          <w:b w:val="0"/>
          <w:sz w:val="28"/>
          <w:szCs w:val="28"/>
        </w:rPr>
        <w:t>обращ</w:t>
      </w:r>
      <w:r w:rsidR="00C35EDA">
        <w:rPr>
          <w:b w:val="0"/>
          <w:sz w:val="28"/>
          <w:szCs w:val="28"/>
        </w:rPr>
        <w:t>аться</w:t>
      </w:r>
      <w:r w:rsidR="003C58CB" w:rsidRPr="00894396">
        <w:rPr>
          <w:b w:val="0"/>
          <w:sz w:val="28"/>
          <w:szCs w:val="28"/>
        </w:rPr>
        <w:t xml:space="preserve"> </w:t>
      </w:r>
      <w:r w:rsidR="00894396" w:rsidRPr="00894396">
        <w:rPr>
          <w:b w:val="0"/>
          <w:sz w:val="28"/>
          <w:szCs w:val="28"/>
        </w:rPr>
        <w:t>о предоставлении возможности проголосовать вне помещения для голосования (на дому).</w:t>
      </w:r>
    </w:p>
    <w:p w:rsidR="00F668D9" w:rsidRPr="00AF6431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</w:t>
      </w:r>
      <w:r w:rsidR="00783756">
        <w:rPr>
          <w:sz w:val="28"/>
          <w:szCs w:val="28"/>
        </w:rPr>
        <w:t xml:space="preserve"> (маски, респираторы и иные средства защиты органов дыхания)</w:t>
      </w:r>
      <w:r w:rsidRPr="00AF6431">
        <w:rPr>
          <w:sz w:val="28"/>
          <w:szCs w:val="28"/>
        </w:rPr>
        <w:t xml:space="preserve">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F668D9" w:rsidRPr="00AF6431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F668D9" w:rsidRPr="00AF6431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муниципальных образований 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F668D9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329E1">
        <w:rPr>
          <w:sz w:val="28"/>
          <w:szCs w:val="28"/>
        </w:rPr>
        <w:t>. Ограничения, установленные пунктом 1</w:t>
      </w:r>
      <w:r>
        <w:rPr>
          <w:sz w:val="28"/>
          <w:szCs w:val="28"/>
        </w:rPr>
        <w:t>2</w:t>
      </w:r>
      <w:r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329E1">
        <w:rPr>
          <w:sz w:val="28"/>
          <w:szCs w:val="28"/>
        </w:rPr>
        <w:t xml:space="preserve">. Ограничить </w:t>
      </w:r>
      <w:r>
        <w:rPr>
          <w:sz w:val="28"/>
          <w:szCs w:val="28"/>
        </w:rPr>
        <w:t>въезд (</w:t>
      </w:r>
      <w:r w:rsidRPr="00C329E1">
        <w:rPr>
          <w:sz w:val="28"/>
          <w:szCs w:val="28"/>
        </w:rPr>
        <w:t>выезд</w:t>
      </w:r>
      <w:r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 на территорию муниципального образования «город Десногорск» Смоленской области граждан, 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за исключением:</w:t>
      </w:r>
    </w:p>
    <w:p w:rsidR="00F668D9" w:rsidRPr="00C329E1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Г</w:t>
      </w:r>
      <w:r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въезд и выезд которых обусловлен:</w:t>
      </w:r>
    </w:p>
    <w:p w:rsidR="00F668D9" w:rsidRPr="00C329E1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 на территории указанного муниципального образования</w:t>
      </w:r>
      <w:r>
        <w:rPr>
          <w:sz w:val="28"/>
          <w:szCs w:val="28"/>
        </w:rPr>
        <w:t xml:space="preserve"> Смоленской области</w:t>
      </w:r>
      <w:r w:rsidRPr="00C329E1">
        <w:rPr>
          <w:sz w:val="28"/>
          <w:szCs w:val="28"/>
        </w:rPr>
        <w:t>;</w:t>
      </w:r>
    </w:p>
    <w:p w:rsidR="00F668D9" w:rsidRPr="00C329E1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- исполнением ими должностных (служебных) </w:t>
      </w:r>
      <w:r w:rsidRPr="008A45B1">
        <w:rPr>
          <w:sz w:val="28"/>
          <w:szCs w:val="28"/>
        </w:rPr>
        <w:t>обязанностей в органах, организациях, осуществляющих деятельность в сфере предотвращения и ликвидации последствий аварий, стихийных бедствий, иных чрезвычайных</w:t>
      </w:r>
      <w:r w:rsidRPr="00C329E1">
        <w:rPr>
          <w:sz w:val="28"/>
          <w:szCs w:val="28"/>
        </w:rPr>
        <w:t xml:space="preserve">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F668D9" w:rsidRPr="00C329E1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>
        <w:rPr>
          <w:sz w:val="28"/>
          <w:szCs w:val="28"/>
        </w:rPr>
        <w:t>.</w:t>
      </w:r>
    </w:p>
    <w:p w:rsidR="00F668D9" w:rsidRPr="00C329E1" w:rsidRDefault="00F668D9" w:rsidP="004118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F668D9" w:rsidRPr="00C329E1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>
        <w:rPr>
          <w:sz w:val="28"/>
          <w:szCs w:val="28"/>
        </w:rPr>
        <w:t>, указанные в пункте 14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F668D9" w:rsidRPr="00C329E1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у гражданина </w:t>
      </w:r>
      <w:r w:rsidRPr="00C329E1">
        <w:rPr>
          <w:sz w:val="28"/>
          <w:szCs w:val="28"/>
        </w:rPr>
        <w:t xml:space="preserve">температуры тела 37 градусов и выше и </w:t>
      </w:r>
      <w:r>
        <w:rPr>
          <w:sz w:val="28"/>
          <w:szCs w:val="28"/>
        </w:rPr>
        <w:t>(или)</w:t>
      </w:r>
      <w:r w:rsidRPr="00C329E1">
        <w:rPr>
          <w:sz w:val="28"/>
          <w:szCs w:val="28"/>
        </w:rPr>
        <w:t xml:space="preserve"> признаков простудного заболевания (кашель и т.п.) т</w:t>
      </w:r>
      <w:r>
        <w:rPr>
          <w:sz w:val="28"/>
          <w:szCs w:val="28"/>
        </w:rPr>
        <w:t>акой гражданин                              не допускается к</w:t>
      </w:r>
      <w:r w:rsidRPr="00C329E1">
        <w:rPr>
          <w:sz w:val="28"/>
          <w:szCs w:val="28"/>
        </w:rPr>
        <w:t xml:space="preserve"> въезду на территорию муниципального образования </w:t>
      </w:r>
      <w:r>
        <w:rPr>
          <w:sz w:val="28"/>
          <w:szCs w:val="28"/>
        </w:rPr>
        <w:t xml:space="preserve">                        </w:t>
      </w:r>
      <w:r w:rsidRPr="00C329E1">
        <w:rPr>
          <w:sz w:val="28"/>
          <w:szCs w:val="28"/>
        </w:rPr>
        <w:t xml:space="preserve">«город Десногорск» Смоленской области и подлежит доставке автомобилем </w:t>
      </w:r>
      <w:r>
        <w:rPr>
          <w:sz w:val="28"/>
          <w:szCs w:val="28"/>
        </w:rPr>
        <w:t xml:space="preserve">            </w:t>
      </w:r>
      <w:r w:rsidRPr="00C329E1">
        <w:rPr>
          <w:sz w:val="28"/>
          <w:szCs w:val="28"/>
        </w:rPr>
        <w:t xml:space="preserve">скорой медицинской помощи в ближайшую медицинскую организацию для </w:t>
      </w:r>
      <w:r w:rsidRPr="00C329E1">
        <w:rPr>
          <w:sz w:val="28"/>
          <w:szCs w:val="28"/>
        </w:rPr>
        <w:lastRenderedPageBreak/>
        <w:t>дальнейшего медицинского осмо</w:t>
      </w:r>
      <w:r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</w:t>
      </w:r>
      <w:r>
        <w:rPr>
          <w:sz w:val="28"/>
          <w:szCs w:val="28"/>
        </w:rPr>
        <w:t xml:space="preserve">                 </w:t>
      </w:r>
      <w:r w:rsidRPr="00C329E1">
        <w:rPr>
          <w:sz w:val="28"/>
          <w:szCs w:val="28"/>
        </w:rPr>
        <w:t>лечения.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329E1">
        <w:rPr>
          <w:sz w:val="28"/>
          <w:szCs w:val="28"/>
        </w:rPr>
        <w:t xml:space="preserve">. Рекомендовать Управлению Министерства внутренних дел </w:t>
      </w:r>
      <w:r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 (</w:t>
      </w:r>
      <w:r w:rsidR="00DA44DE">
        <w:rPr>
          <w:sz w:val="28"/>
          <w:szCs w:val="28"/>
        </w:rPr>
        <w:t>В.А. Саржин</w:t>
      </w:r>
      <w:r w:rsidRPr="00C329E1">
        <w:rPr>
          <w:sz w:val="28"/>
          <w:szCs w:val="28"/>
        </w:rPr>
        <w:t xml:space="preserve">), Управлению Федеральной службы войск национальной гвардии Российской Федерации по Смоленской области (К.В. Зыков), Федеральному государственному </w:t>
      </w:r>
      <w:r>
        <w:rPr>
          <w:sz w:val="28"/>
          <w:szCs w:val="28"/>
        </w:rPr>
        <w:t xml:space="preserve">бюджетному </w:t>
      </w:r>
      <w:r w:rsidRPr="00C329E1">
        <w:rPr>
          <w:sz w:val="28"/>
          <w:szCs w:val="28"/>
        </w:rPr>
        <w:t xml:space="preserve">учреждению здравоохранения «Медико-санитарная часть № 135 Федерального </w:t>
      </w:r>
      <w:r>
        <w:rPr>
          <w:sz w:val="28"/>
          <w:szCs w:val="28"/>
        </w:rPr>
        <w:t xml:space="preserve">                  </w:t>
      </w:r>
      <w:r w:rsidRPr="00C329E1">
        <w:rPr>
          <w:sz w:val="28"/>
          <w:szCs w:val="28"/>
        </w:rPr>
        <w:t>медико-биологического агентства» (</w:t>
      </w:r>
      <w:r>
        <w:rPr>
          <w:sz w:val="28"/>
          <w:szCs w:val="28"/>
        </w:rPr>
        <w:t>А.В. Азаренков</w:t>
      </w:r>
      <w:r w:rsidRPr="00C329E1">
        <w:rPr>
          <w:sz w:val="28"/>
          <w:szCs w:val="28"/>
        </w:rPr>
        <w:t xml:space="preserve">), Администрации муниципального образования «город Десногорск» Смоленской области </w:t>
      </w:r>
      <w:r>
        <w:rPr>
          <w:sz w:val="28"/>
          <w:szCs w:val="28"/>
        </w:rPr>
        <w:t xml:space="preserve">              </w:t>
      </w:r>
      <w:r w:rsidRPr="00C329E1">
        <w:rPr>
          <w:sz w:val="28"/>
          <w:szCs w:val="28"/>
        </w:rPr>
        <w:t>(А.Н. Шубин)</w:t>
      </w:r>
      <w:r>
        <w:rPr>
          <w:sz w:val="28"/>
          <w:szCs w:val="28"/>
        </w:rPr>
        <w:t xml:space="preserve">, </w:t>
      </w:r>
      <w:r w:rsidRPr="00C329E1">
        <w:rPr>
          <w:sz w:val="28"/>
          <w:szCs w:val="28"/>
        </w:rPr>
        <w:t xml:space="preserve">Департаменту Смоленской области по здравоохранению </w:t>
      </w:r>
      <w:r>
        <w:rPr>
          <w:sz w:val="28"/>
          <w:szCs w:val="28"/>
        </w:rPr>
        <w:t xml:space="preserve">               </w:t>
      </w:r>
      <w:r w:rsidRPr="00C329E1">
        <w:rPr>
          <w:sz w:val="28"/>
          <w:szCs w:val="28"/>
        </w:rPr>
        <w:t>(Е.Н. Войтова)</w:t>
      </w:r>
      <w:r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обеспечить исполнение мероприятий, указанных в пунктах</w:t>
      </w:r>
      <w:r>
        <w:rPr>
          <w:sz w:val="28"/>
          <w:szCs w:val="28"/>
        </w:rPr>
        <w:t xml:space="preserve"> 14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и 15</w:t>
      </w:r>
      <w:r w:rsidRPr="00C329E1">
        <w:rPr>
          <w:sz w:val="28"/>
          <w:szCs w:val="28"/>
        </w:rPr>
        <w:t xml:space="preserve"> настоящего Указа.</w:t>
      </w:r>
    </w:p>
    <w:p w:rsidR="00F668D9" w:rsidRDefault="00F668D9" w:rsidP="00F668D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>полномочием по урегулированию конфликтных ситуаций, возникающих при 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>
        <w:rPr>
          <w:sz w:val="28"/>
          <w:szCs w:val="28"/>
        </w:rPr>
        <w:t xml:space="preserve"> 14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и 15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F668D9" w:rsidRPr="00E52D00" w:rsidRDefault="00F668D9" w:rsidP="00F668D9">
      <w:pPr>
        <w:pStyle w:val="ConsPlusNormal"/>
        <w:ind w:firstLine="709"/>
        <w:jc w:val="both"/>
      </w:pPr>
      <w:r w:rsidRPr="00943883">
        <w:t>1</w:t>
      </w:r>
      <w:r>
        <w:t>7</w:t>
      </w:r>
      <w:r w:rsidRPr="00943883">
        <w:t xml:space="preserve">. </w:t>
      </w:r>
      <w:r>
        <w:t>Органам</w:t>
      </w:r>
      <w:r w:rsidRPr="00943883">
        <w:t xml:space="preserve"> исполнительной власти Смоленской</w:t>
      </w:r>
      <w:r>
        <w:t xml:space="preserve"> области и областным</w:t>
      </w:r>
      <w:r w:rsidRPr="00943883">
        <w:t xml:space="preserve"> государственны</w:t>
      </w:r>
      <w:r>
        <w:t>м учреждениям</w:t>
      </w:r>
      <w:r w:rsidRPr="00943883">
        <w:t xml:space="preserve"> </w:t>
      </w:r>
      <w:r>
        <w:t>организовать п</w:t>
      </w:r>
      <w:r w:rsidRPr="00943883">
        <w:t>редоставление государственных и иных услуг в помещениях</w:t>
      </w:r>
      <w:r>
        <w:t xml:space="preserve"> указанных органов и учреждений</w:t>
      </w:r>
      <w:r w:rsidRPr="00943883">
        <w:t xml:space="preserve"> </w:t>
      </w:r>
      <w:r>
        <w:t>путем</w:t>
      </w:r>
      <w:r w:rsidRPr="00943883">
        <w:t xml:space="preserve"> предварительной записи граждан. При этом государственные и иные услуги, предоставление которых возможно в электронном виде, предоставляются</w:t>
      </w:r>
      <w:r>
        <w:t xml:space="preserve"> преимущественно</w:t>
      </w:r>
      <w:r w:rsidRPr="00943883">
        <w:t xml:space="preserve"> в электронном виде.</w:t>
      </w:r>
      <w:r>
        <w:t xml:space="preserve"> </w:t>
      </w:r>
      <w:r w:rsidRPr="00E52D00">
        <w:t>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F668D9" w:rsidRDefault="00F668D9" w:rsidP="00F668D9">
      <w:pPr>
        <w:pStyle w:val="ConsPlusNormal"/>
        <w:ind w:firstLine="708"/>
        <w:jc w:val="both"/>
      </w:pPr>
      <w:r w:rsidRPr="00E52D00">
        <w:t>Несовершение (несвоевременное</w:t>
      </w:r>
      <w:r w:rsidRPr="008E053D">
        <w:t xml:space="preserve">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>не менее чем                                    до 30.06.2020</w:t>
      </w:r>
      <w:r w:rsidRPr="008E053D">
        <w:t xml:space="preserve">, а также с учетом режима организации работы соответствующего органа </w:t>
      </w:r>
      <w:r w:rsidRPr="005F275A">
        <w:t>исполнительной власти Смоленской области или областного государственного учреждения.</w:t>
      </w:r>
    </w:p>
    <w:p w:rsidR="00F668D9" w:rsidRPr="006C593A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18.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</w:t>
      </w:r>
      <w:r>
        <w:rPr>
          <w:sz w:val="28"/>
          <w:szCs w:val="28"/>
        </w:rPr>
        <w:t>ов</w:t>
      </w:r>
      <w:r w:rsidRPr="00E52D00">
        <w:rPr>
          <w:sz w:val="28"/>
          <w:szCs w:val="28"/>
        </w:rPr>
        <w:t xml:space="preserve"> органа записи актов гражданского состояния</w:t>
      </w:r>
      <w:r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и лиц, вступающих в брак.</w:t>
      </w:r>
      <w:r w:rsidRPr="006C593A">
        <w:rPr>
          <w:sz w:val="28"/>
          <w:szCs w:val="28"/>
        </w:rPr>
        <w:t xml:space="preserve"> </w:t>
      </w:r>
    </w:p>
    <w:p w:rsidR="00F668D9" w:rsidRDefault="00F668D9" w:rsidP="00F668D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Органам исполнительной власти Смоленской области, осуществляющим функции и полномочия учредителей образовательных организаций</w:t>
      </w:r>
      <w:r w:rsidRPr="00E52D00">
        <w:rPr>
          <w:sz w:val="28"/>
          <w:szCs w:val="28"/>
        </w:rPr>
        <w:t>:</w:t>
      </w:r>
    </w:p>
    <w:p w:rsidR="003C58CB" w:rsidRDefault="003C58CB" w:rsidP="00F668D9">
      <w:pPr>
        <w:pStyle w:val="a6"/>
        <w:ind w:left="0" w:firstLine="709"/>
        <w:jc w:val="both"/>
        <w:rPr>
          <w:sz w:val="28"/>
          <w:szCs w:val="28"/>
        </w:rPr>
      </w:pPr>
    </w:p>
    <w:p w:rsidR="00F668D9" w:rsidRDefault="00F668D9" w:rsidP="00F668D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 </w:t>
      </w:r>
      <w:r w:rsidR="00411848">
        <w:rPr>
          <w:sz w:val="28"/>
          <w:szCs w:val="28"/>
        </w:rPr>
        <w:t>22</w:t>
      </w:r>
      <w:r w:rsidRPr="00EB601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B6018">
        <w:rPr>
          <w:sz w:val="28"/>
          <w:szCs w:val="28"/>
        </w:rPr>
        <w:t>.2020 включительно.</w:t>
      </w:r>
    </w:p>
    <w:p w:rsidR="00F668D9" w:rsidRDefault="00F668D9" w:rsidP="00F668D9">
      <w:pPr>
        <w:pStyle w:val="a6"/>
        <w:ind w:left="0"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19.2. Обеспечить в организациях, осуществляющих образовательную деятельность, продолжающих реализацию образовательных программ согласно календарным учебным графикам, реализацию образовательных программ с использованием электронного обучения и дистанционных образовательных технологий до завершения учебного года.</w:t>
      </w:r>
      <w:r>
        <w:rPr>
          <w:sz w:val="28"/>
          <w:szCs w:val="28"/>
        </w:rPr>
        <w:t xml:space="preserve"> 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19.3.</w:t>
      </w:r>
      <w:r>
        <w:t xml:space="preserve"> </w:t>
      </w:r>
      <w:r w:rsidRPr="00971CCA">
        <w:rPr>
          <w:sz w:val="28"/>
          <w:szCs w:val="28"/>
        </w:rPr>
        <w:t xml:space="preserve">Организовать </w:t>
      </w:r>
      <w:r w:rsidRPr="00971CCA">
        <w:rPr>
          <w:color w:val="000000"/>
          <w:sz w:val="28"/>
          <w:szCs w:val="28"/>
        </w:rPr>
        <w:t xml:space="preserve">по </w:t>
      </w:r>
      <w:r w:rsidR="00411848">
        <w:rPr>
          <w:color w:val="000000"/>
          <w:sz w:val="28"/>
          <w:szCs w:val="28"/>
        </w:rPr>
        <w:t>22</w:t>
      </w:r>
      <w:r w:rsidRPr="00971CC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971CCA">
        <w:rPr>
          <w:color w:val="000000"/>
          <w:sz w:val="28"/>
          <w:szCs w:val="28"/>
        </w:rPr>
        <w:t>.2020</w:t>
      </w:r>
      <w:r w:rsidRPr="000B5DCE">
        <w:rPr>
          <w:color w:val="000000"/>
          <w:sz w:val="28"/>
          <w:szCs w:val="28"/>
        </w:rPr>
        <w:t xml:space="preserve"> включительно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Не проводить по </w:t>
      </w:r>
      <w:r w:rsidR="00411848">
        <w:rPr>
          <w:sz w:val="28"/>
          <w:szCs w:val="28"/>
        </w:rPr>
        <w:t>22</w:t>
      </w:r>
      <w:r>
        <w:rPr>
          <w:sz w:val="28"/>
          <w:szCs w:val="28"/>
        </w:rPr>
        <w:t>.06.2020 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лагере.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F275A">
        <w:rPr>
          <w:sz w:val="28"/>
          <w:szCs w:val="28"/>
        </w:rPr>
        <w:t>. 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>
        <w:rPr>
          <w:sz w:val="28"/>
          <w:szCs w:val="28"/>
        </w:rPr>
        <w:t xml:space="preserve"> </w:t>
      </w:r>
      <w:r w:rsidRPr="00E836B7">
        <w:rPr>
          <w:sz w:val="28"/>
          <w:szCs w:val="28"/>
        </w:rPr>
        <w:t>организаций, ввести</w:t>
      </w:r>
      <w:r>
        <w:rPr>
          <w:sz w:val="28"/>
          <w:szCs w:val="28"/>
        </w:rPr>
        <w:t xml:space="preserve"> меры,</w:t>
      </w:r>
      <w:r w:rsidRPr="00E836B7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мерам, предусмотренным пунктом 19 настоящего Указа.</w:t>
      </w:r>
    </w:p>
    <w:p w:rsidR="00F668D9" w:rsidRPr="00F671DA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71DA">
        <w:rPr>
          <w:sz w:val="28"/>
          <w:szCs w:val="28"/>
        </w:rPr>
        <w:t xml:space="preserve">Органам исполнительной власти Смоленской области, осуществляющим функции и полномочия учредителей организаций с </w:t>
      </w:r>
      <w:r>
        <w:rPr>
          <w:sz w:val="28"/>
          <w:szCs w:val="28"/>
        </w:rPr>
        <w:t>круглосуточным пребыванием граждан</w:t>
      </w:r>
      <w:r w:rsidRPr="00F671DA">
        <w:rPr>
          <w:sz w:val="28"/>
          <w:szCs w:val="28"/>
        </w:rPr>
        <w:t xml:space="preserve">: </w:t>
      </w:r>
    </w:p>
    <w:p w:rsidR="00F668D9" w:rsidRPr="00F671DA" w:rsidRDefault="00F668D9" w:rsidP="00F668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21.1.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Ввести ограничительные мероприятия в виде приостановления допуска посетителей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проживающим (постоянно находящимся) в указанных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гражданам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411848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2F5D6C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F5D6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68D9" w:rsidRPr="00F671DA" w:rsidRDefault="00F668D9" w:rsidP="004118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21.2. Предоставить допуск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с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 только работникам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организаций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период 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411848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2F5D6C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F5D6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68D9" w:rsidRPr="00F671DA" w:rsidRDefault="00F668D9" w:rsidP="00F668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21.3.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контроль за проведением в организациях с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противоэпидемических мероприятий.</w:t>
      </w:r>
    </w:p>
    <w:p w:rsidR="00F668D9" w:rsidRPr="00F671DA" w:rsidRDefault="00F668D9" w:rsidP="00F668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Pr="00F671DA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социального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Pr="00F671DA">
        <w:rPr>
          <w:rFonts w:ascii="Times New Roman" w:hAnsi="Times New Roman" w:cs="Times New Roman"/>
          <w:sz w:val="28"/>
          <w:szCs w:val="28"/>
        </w:rPr>
        <w:t>воспитания,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подведомственным о</w:t>
      </w:r>
      <w:r w:rsidRPr="00F671DA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F671DA">
        <w:rPr>
          <w:rFonts w:ascii="Times New Roman" w:hAnsi="Times New Roman" w:cs="Times New Roman"/>
          <w:sz w:val="28"/>
          <w:szCs w:val="28"/>
        </w:rPr>
        <w:t xml:space="preserve"> власти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671DA">
        <w:rPr>
          <w:rFonts w:ascii="Times New Roman" w:hAnsi="Times New Roman" w:cs="Times New Roman"/>
          <w:sz w:val="28"/>
          <w:szCs w:val="28"/>
        </w:rPr>
        <w:t>:</w:t>
      </w:r>
    </w:p>
    <w:p w:rsidR="00F668D9" w:rsidRPr="00F671DA" w:rsidRDefault="00F668D9" w:rsidP="00F668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22.1.</w:t>
      </w:r>
      <w:r w:rsidRPr="00F6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за исключением осуществления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областных государственных                                 учреждениях здравоохранения, оказывающих специализированную медицинскую                            помощь населению Смоленской области, 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смоленском областном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F671DA">
        <w:rPr>
          <w:rFonts w:ascii="Times New Roman" w:hAnsi="Times New Roman" w:cs="Times New Roman"/>
          <w:iCs/>
          <w:sz w:val="28"/>
          <w:szCs w:val="28"/>
        </w:rPr>
        <w:t>государственном бюджетном учреждении</w:t>
      </w:r>
      <w:r w:rsidRPr="00F671DA">
        <w:rPr>
          <w:rFonts w:ascii="Times New Roman" w:hAnsi="Times New Roman" w:cs="Times New Roman"/>
          <w:sz w:val="28"/>
          <w:szCs w:val="28"/>
        </w:rPr>
        <w:t xml:space="preserve"> «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Вяземский дом-интернат для престарелых и инвалидов», осуществления деятельности </w:t>
      </w:r>
      <w:r w:rsidRPr="00F671DA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 этом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внешнее совместительство допускается в случае, если без работника                     невозможно обеспечить функции организации в период режима повышенной готовности.</w:t>
      </w:r>
    </w:p>
    <w:p w:rsidR="00F668D9" w:rsidRDefault="00F668D9" w:rsidP="00F668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22.2.</w:t>
      </w:r>
      <w:r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>
        <w:rPr>
          <w:rFonts w:ascii="Times New Roman" w:hAnsi="Times New Roman" w:cs="Times New Roman"/>
          <w:sz w:val="28"/>
          <w:szCs w:val="28"/>
        </w:rPr>
        <w:t>а их экономической деятельности.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F671DA">
        <w:rPr>
          <w:sz w:val="28"/>
          <w:szCs w:val="28"/>
        </w:rPr>
        <w:t>Запрет</w:t>
      </w:r>
      <w:r>
        <w:rPr>
          <w:sz w:val="28"/>
          <w:szCs w:val="28"/>
        </w:rPr>
        <w:t>ить</w:t>
      </w:r>
      <w:r w:rsidRPr="00F671DA">
        <w:rPr>
          <w:sz w:val="28"/>
          <w:szCs w:val="28"/>
        </w:rPr>
        <w:t xml:space="preserve"> оказание услуг, не связанных с основным видом деятельности</w:t>
      </w:r>
      <w:r>
        <w:rPr>
          <w:sz w:val="28"/>
          <w:szCs w:val="28"/>
        </w:rPr>
        <w:t xml:space="preserve"> организации</w:t>
      </w:r>
      <w:r w:rsidRPr="00F671DA">
        <w:rPr>
          <w:sz w:val="28"/>
          <w:szCs w:val="28"/>
        </w:rPr>
        <w:t>.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В</w:t>
      </w:r>
      <w:r w:rsidRPr="00F4611B">
        <w:rPr>
          <w:sz w:val="28"/>
          <w:szCs w:val="28"/>
        </w:rPr>
        <w:t xml:space="preserve"> стационарных </w:t>
      </w:r>
      <w:r>
        <w:rPr>
          <w:sz w:val="28"/>
          <w:szCs w:val="28"/>
        </w:rPr>
        <w:t xml:space="preserve">государственных </w:t>
      </w:r>
      <w:r w:rsidRPr="00F4611B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F4611B">
        <w:rPr>
          <w:sz w:val="28"/>
          <w:szCs w:val="28"/>
        </w:rPr>
        <w:t xml:space="preserve"> социального обслуживания граждан обеспечить сменный характер работы персонала,</w:t>
      </w:r>
      <w:r>
        <w:rPr>
          <w:sz w:val="28"/>
          <w:szCs w:val="28"/>
        </w:rPr>
        <w:t xml:space="preserve"> прошедшего тестирование на коронавирусную</w:t>
      </w:r>
      <w:r w:rsidRPr="00F541CB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ю</w:t>
      </w:r>
      <w:r w:rsidRPr="00F541CB">
        <w:rPr>
          <w:sz w:val="28"/>
          <w:szCs w:val="28"/>
        </w:rPr>
        <w:t xml:space="preserve"> (COVID-19)</w:t>
      </w:r>
      <w:r>
        <w:rPr>
          <w:sz w:val="28"/>
          <w:szCs w:val="28"/>
        </w:rPr>
        <w:t>,</w:t>
      </w:r>
      <w:r w:rsidRPr="00F4611B">
        <w:rPr>
          <w:sz w:val="28"/>
          <w:szCs w:val="28"/>
        </w:rPr>
        <w:t xml:space="preserve"> с расчетом продолжительно</w:t>
      </w:r>
      <w:r>
        <w:rPr>
          <w:sz w:val="28"/>
          <w:szCs w:val="28"/>
        </w:rPr>
        <w:t>сти одной смены не менее 14 суток</w:t>
      </w:r>
      <w:r w:rsidRPr="00F4611B">
        <w:rPr>
          <w:sz w:val="28"/>
          <w:szCs w:val="28"/>
        </w:rPr>
        <w:t>. Сформировать резерв подменного персонала на случай выявления симптомов респираторного заболевания у сотрудников смены.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пределить в каждой смене</w:t>
      </w:r>
      <w:r w:rsidRPr="00D510B8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количество персонала, необходимого для обеспечения своевременного и качественного ухода за получателями социальных услуг</w:t>
      </w:r>
      <w:r>
        <w:rPr>
          <w:sz w:val="28"/>
          <w:szCs w:val="28"/>
        </w:rPr>
        <w:t>. П</w:t>
      </w:r>
      <w:r w:rsidRPr="00F4611B">
        <w:rPr>
          <w:sz w:val="28"/>
          <w:szCs w:val="28"/>
        </w:rPr>
        <w:t>ри отсутствии достаточного количества постоянного персонала стационарных организаций для обеспечения полноценного ухода з</w:t>
      </w:r>
      <w:r>
        <w:rPr>
          <w:sz w:val="28"/>
          <w:szCs w:val="28"/>
        </w:rPr>
        <w:t>а получателями социальных услуг</w:t>
      </w:r>
      <w:r w:rsidRPr="00F4611B">
        <w:rPr>
          <w:sz w:val="28"/>
          <w:szCs w:val="28"/>
        </w:rPr>
        <w:t xml:space="preserve"> предусмотреть допуск в состав смены представителей негосударственных организаций, имеющих опыт в уходе за проживающими в стационаре гражданами</w:t>
      </w:r>
      <w:r>
        <w:rPr>
          <w:sz w:val="28"/>
          <w:szCs w:val="28"/>
        </w:rPr>
        <w:t xml:space="preserve">. 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Обеспечить работников стационарных государственных организаций социального обслуживания граждан в период выполнения ими работы в смену горячим питанием за счет средств областного бюджета.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беспечить постоянное медицинское наблюдение за состоянием здоровья получателей социальных услуг и работников стационарных организаций социальн</w:t>
      </w:r>
      <w:r>
        <w:rPr>
          <w:sz w:val="28"/>
          <w:szCs w:val="28"/>
        </w:rPr>
        <w:t>ого обслуживания граждан.</w:t>
      </w:r>
    </w:p>
    <w:p w:rsidR="00F668D9" w:rsidRPr="00B21DD3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21DD3">
        <w:rPr>
          <w:sz w:val="28"/>
          <w:szCs w:val="28"/>
        </w:rPr>
        <w:t>. В государственных организациях для детей-сирот и детей, оставшихся без попечения родителей, обеспечить сменный характер работы персонала, прошедшего тестирование на коронавирусную инфекцию (COVID-19), с расчетом продолжительности одной смены не менее 14 суток. Сформировать резерв подменного персонала на случай выявления симптомов респираторного заболевания у сотрудников смены.</w:t>
      </w:r>
    </w:p>
    <w:p w:rsidR="00F668D9" w:rsidRPr="00B21DD3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Определить в каждой смене количество персонала, необходимого для обеспечения своевременного и качественного ухода за воспитанниками организаций.</w:t>
      </w:r>
    </w:p>
    <w:p w:rsidR="00F668D9" w:rsidRPr="00B21DD3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Обеспечить постоянное медицинское наблюдение за состоянием здоровья воспитанников и работников государственных организаций для детей-сирот и детей, оставшихся без попечения родителей.</w:t>
      </w:r>
    </w:p>
    <w:p w:rsidR="00F668D9" w:rsidRDefault="00F668D9" w:rsidP="00F66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E7579">
        <w:rPr>
          <w:sz w:val="28"/>
          <w:szCs w:val="28"/>
        </w:rPr>
        <w:t xml:space="preserve">. Главному управлению спорта Смоленской области (Э.М. Заенчковский) ввести ограничительные мероприятия в </w:t>
      </w:r>
      <w:r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="00411848">
        <w:rPr>
          <w:sz w:val="28"/>
          <w:szCs w:val="28"/>
        </w:rPr>
        <w:t>22</w:t>
      </w:r>
      <w:r w:rsidRPr="002F5D6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F5D6C">
        <w:rPr>
          <w:sz w:val="28"/>
          <w:szCs w:val="28"/>
        </w:rPr>
        <w:t>.2020</w:t>
      </w:r>
      <w:r w:rsidRPr="00C329E1">
        <w:rPr>
          <w:sz w:val="28"/>
          <w:szCs w:val="28"/>
        </w:rPr>
        <w:t xml:space="preserve"> включительно.</w:t>
      </w:r>
    </w:p>
    <w:p w:rsidR="00F668D9" w:rsidRDefault="00F668D9" w:rsidP="00F66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329E1">
        <w:rPr>
          <w:sz w:val="28"/>
          <w:szCs w:val="28"/>
        </w:rPr>
        <w:t>. Рекомендовать руководителям организаций иных форм</w:t>
      </w:r>
      <w:r>
        <w:rPr>
          <w:sz w:val="28"/>
          <w:szCs w:val="28"/>
        </w:rPr>
        <w:t xml:space="preserve"> собственности, осуществляющих образовательную деятельность, и индивидуальным предпринимателям, осуществляющим образовательную деятельность, ввести меры,</w:t>
      </w:r>
      <w:r w:rsidRPr="00E836B7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мерам, предусмотренным пунктом 19 настоящего Указа.</w:t>
      </w:r>
    </w:p>
    <w:p w:rsidR="003C58CB" w:rsidRDefault="003C58CB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68D9" w:rsidRPr="006C17D2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F24CD">
        <w:rPr>
          <w:sz w:val="28"/>
          <w:szCs w:val="28"/>
        </w:rPr>
        <w:t xml:space="preserve">. </w:t>
      </w:r>
      <w:r w:rsidRPr="006C17D2">
        <w:rPr>
          <w:sz w:val="28"/>
          <w:szCs w:val="28"/>
        </w:rPr>
        <w:t>Департаменту Смоленской области по здравоохранению</w:t>
      </w:r>
      <w:r>
        <w:rPr>
          <w:sz w:val="28"/>
          <w:szCs w:val="28"/>
        </w:rPr>
        <w:t xml:space="preserve"> (Е.Н. Войтова)</w:t>
      </w:r>
      <w:r w:rsidRPr="006C17D2">
        <w:rPr>
          <w:sz w:val="28"/>
          <w:szCs w:val="28"/>
        </w:rPr>
        <w:t>: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27.1. О</w:t>
      </w:r>
      <w:r w:rsidRPr="006C17D2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для граждан, указанных в пунктах 5 и 6 настоящего Указа, </w:t>
      </w:r>
      <w:r w:rsidRPr="006C17D2">
        <w:rPr>
          <w:sz w:val="28"/>
          <w:szCs w:val="28"/>
        </w:rPr>
        <w:t xml:space="preserve">возможность оформления листков нетрудоспособности </w:t>
      </w:r>
      <w:r>
        <w:rPr>
          <w:sz w:val="28"/>
          <w:szCs w:val="28"/>
        </w:rPr>
        <w:t xml:space="preserve">областными государственными учреждениями здравоохранения </w:t>
      </w:r>
      <w:r w:rsidRPr="006C17D2">
        <w:rPr>
          <w:sz w:val="28"/>
          <w:szCs w:val="28"/>
        </w:rPr>
        <w:t xml:space="preserve">без </w:t>
      </w:r>
      <w:r>
        <w:rPr>
          <w:sz w:val="28"/>
          <w:szCs w:val="28"/>
        </w:rPr>
        <w:t>их посещения.</w:t>
      </w:r>
    </w:p>
    <w:p w:rsidR="00F668D9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27.2. О</w:t>
      </w:r>
      <w:r w:rsidRPr="00D3488B">
        <w:rPr>
          <w:sz w:val="28"/>
          <w:szCs w:val="28"/>
        </w:rPr>
        <w:t>беспечить готовность</w:t>
      </w:r>
      <w:r w:rsidRPr="00D52C1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областных государственных учреждений здравоохранения</w:t>
      </w:r>
      <w:r w:rsidRPr="00D3488B">
        <w:rPr>
          <w:sz w:val="28"/>
          <w:szCs w:val="28"/>
        </w:rPr>
        <w:t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>
        <w:rPr>
          <w:sz w:val="28"/>
          <w:szCs w:val="28"/>
        </w:rPr>
        <w:t>у</w:t>
      </w:r>
      <w:r w:rsidRPr="00D3488B">
        <w:rPr>
          <w:sz w:val="28"/>
          <w:szCs w:val="28"/>
        </w:rPr>
        <w:t xml:space="preserve"> биологического материала для исследования на </w:t>
      </w:r>
      <w:r>
        <w:rPr>
          <w:sz w:val="28"/>
          <w:szCs w:val="28"/>
        </w:rPr>
        <w:t xml:space="preserve">коронавирусную инфекцию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19).</w:t>
      </w:r>
    </w:p>
    <w:p w:rsidR="00F668D9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E7579">
        <w:rPr>
          <w:sz w:val="28"/>
          <w:szCs w:val="28"/>
        </w:rPr>
        <w:t>.3.</w:t>
      </w:r>
      <w:r w:rsidRPr="000945C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</w:t>
      </w:r>
      <w:r w:rsidRPr="000945C5">
        <w:rPr>
          <w:sz w:val="28"/>
          <w:szCs w:val="28"/>
        </w:rPr>
        <w:t>ри проведении в областн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0945C5">
        <w:rPr>
          <w:sz w:val="28"/>
          <w:szCs w:val="28"/>
        </w:rPr>
        <w:t xml:space="preserve"> здравоохранения мероприятий по противодействию </w:t>
      </w:r>
      <w:r>
        <w:rPr>
          <w:sz w:val="28"/>
          <w:szCs w:val="28"/>
        </w:rPr>
        <w:t>возникновению и распространению</w:t>
      </w:r>
      <w:r w:rsidRPr="000945C5">
        <w:rPr>
          <w:sz w:val="28"/>
          <w:szCs w:val="28"/>
        </w:rPr>
        <w:t xml:space="preserve"> на территории Смоленской области коронавирусной инфекции (</w:t>
      </w:r>
      <w:r w:rsidRPr="000945C5">
        <w:rPr>
          <w:sz w:val="28"/>
          <w:szCs w:val="28"/>
          <w:lang w:val="en-US"/>
        </w:rPr>
        <w:t>COVID</w:t>
      </w:r>
      <w:r w:rsidRPr="000945C5">
        <w:rPr>
          <w:sz w:val="28"/>
          <w:szCs w:val="28"/>
        </w:rPr>
        <w:t xml:space="preserve">-19) </w:t>
      </w:r>
      <w:r w:rsidRPr="00C329E1">
        <w:rPr>
          <w:sz w:val="28"/>
          <w:szCs w:val="28"/>
        </w:rPr>
        <w:t>возможность использования ресурсов</w:t>
      </w:r>
      <w:r w:rsidRPr="0009371A">
        <w:rPr>
          <w:sz w:val="28"/>
          <w:szCs w:val="28"/>
        </w:rPr>
        <w:t>, в том числе кадровых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областных </w:t>
      </w:r>
      <w:r w:rsidRPr="00C329E1">
        <w:rPr>
          <w:sz w:val="28"/>
          <w:szCs w:val="28"/>
        </w:rPr>
        <w:t>государственны</w:t>
      </w:r>
      <w:r>
        <w:rPr>
          <w:sz w:val="28"/>
          <w:szCs w:val="28"/>
        </w:rPr>
        <w:t>х учреждений здравоохранения.</w:t>
      </w:r>
    </w:p>
    <w:p w:rsidR="00F668D9" w:rsidRDefault="00F668D9" w:rsidP="00F668D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</w:t>
      </w:r>
      <w:r w:rsidRPr="009424CC">
        <w:rPr>
          <w:sz w:val="28"/>
          <w:szCs w:val="28"/>
        </w:rPr>
        <w:t>предоставляются социальные услуги в стационарной</w:t>
      </w:r>
      <w:r>
        <w:rPr>
          <w:sz w:val="28"/>
          <w:szCs w:val="28"/>
        </w:rPr>
        <w:t xml:space="preserve"> форме социального обслуживания граждан, правовым актом Губернатора Смоленской области за должностными лицами Администрации Смоленской области,                                         иных органов исполнительной власти Смоленской области и депутатами Смоленской областной Думы закрепляются областные государственные учреждения, оказывающие социальную поддержку детям-сиротам и детям, оставшимся без попечения родителей,</w:t>
      </w:r>
      <w:r w:rsidRPr="0012024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гражданам пожилого возраста и инвалидам.</w:t>
      </w:r>
    </w:p>
    <w:p w:rsidR="00F668D9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>
        <w:rPr>
          <w:sz w:val="28"/>
          <w:szCs w:val="28"/>
        </w:rPr>
        <w:t xml:space="preserve"> на территории Смоленской области, оказывающим</w:t>
      </w:r>
      <w:r w:rsidRPr="001B164B">
        <w:rPr>
          <w:sz w:val="28"/>
          <w:szCs w:val="28"/>
        </w:rPr>
        <w:t xml:space="preserve"> услуги и (или) выполняющи</w:t>
      </w:r>
      <w:r>
        <w:rPr>
          <w:sz w:val="28"/>
          <w:szCs w:val="28"/>
        </w:rPr>
        <w:t>м</w:t>
      </w:r>
      <w:r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>
        <w:rPr>
          <w:sz w:val="28"/>
          <w:szCs w:val="28"/>
        </w:rPr>
        <w:t xml:space="preserve">   </w:t>
      </w:r>
      <w:r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>
        <w:rPr>
          <w:sz w:val="28"/>
          <w:szCs w:val="28"/>
        </w:rPr>
        <w:t>.</w:t>
      </w:r>
    </w:p>
    <w:p w:rsidR="00F668D9" w:rsidRDefault="00F668D9" w:rsidP="00F66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F668D9" w:rsidRDefault="00F668D9" w:rsidP="00F668D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30. Юридическим лицам</w:t>
      </w:r>
      <w:r w:rsidRPr="00F671DA">
        <w:rPr>
          <w:sz w:val="28"/>
          <w:szCs w:val="28"/>
          <w:shd w:val="clear" w:color="auto" w:fill="FFFFFF"/>
        </w:rPr>
        <w:t xml:space="preserve">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F671DA">
        <w:rPr>
          <w:sz w:val="28"/>
          <w:szCs w:val="28"/>
          <w:shd w:val="clear" w:color="auto" w:fill="FFFFFF"/>
        </w:rPr>
        <w:t>проведении мероприятий по дезинфекции общего им</w:t>
      </w:r>
      <w:r>
        <w:rPr>
          <w:sz w:val="28"/>
          <w:szCs w:val="28"/>
          <w:shd w:val="clear" w:color="auto" w:fill="FFFFFF"/>
        </w:rPr>
        <w:t xml:space="preserve">ущества в многоквартирных домах </w:t>
      </w:r>
      <w:r w:rsidRPr="00F671DA">
        <w:rPr>
          <w:sz w:val="28"/>
          <w:szCs w:val="28"/>
          <w:shd w:val="clear" w:color="auto" w:fill="FFFFFF"/>
        </w:rPr>
        <w:t xml:space="preserve">обеспечить применение средств индивидуальной защиты в соответствии с рекомендациями по применению средств индивидуальной защиты </w:t>
      </w:r>
      <w:r>
        <w:rPr>
          <w:sz w:val="28"/>
          <w:szCs w:val="28"/>
          <w:shd w:val="clear" w:color="auto" w:fill="FFFFFF"/>
        </w:rPr>
        <w:t xml:space="preserve">                                     </w:t>
      </w:r>
      <w:r w:rsidRPr="00F671DA">
        <w:rPr>
          <w:sz w:val="28"/>
          <w:szCs w:val="28"/>
          <w:shd w:val="clear" w:color="auto" w:fill="FFFFFF"/>
        </w:rPr>
        <w:lastRenderedPageBreak/>
        <w:t xml:space="preserve">(в том числе многоразового использования) для различных категорий </w:t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Pr="00F671DA">
        <w:rPr>
          <w:sz w:val="28"/>
          <w:szCs w:val="28"/>
          <w:shd w:val="clear" w:color="auto" w:fill="FFFFFF"/>
        </w:rPr>
        <w:t>граждан при рисках инфицирования коронавирусной инфекцией</w:t>
      </w:r>
      <w:r>
        <w:rPr>
          <w:sz w:val="28"/>
          <w:szCs w:val="28"/>
          <w:shd w:val="clear" w:color="auto" w:fill="FFFFFF"/>
        </w:rPr>
        <w:t xml:space="preserve">                               </w:t>
      </w:r>
      <w:r w:rsidRPr="00F671DA">
        <w:rPr>
          <w:sz w:val="28"/>
          <w:szCs w:val="28"/>
          <w:shd w:val="clear" w:color="auto" w:fill="FFFFFF"/>
        </w:rPr>
        <w:t xml:space="preserve"> (</w:t>
      </w:r>
      <w:r w:rsidRPr="00F671DA">
        <w:rPr>
          <w:sz w:val="28"/>
          <w:szCs w:val="28"/>
          <w:shd w:val="clear" w:color="auto" w:fill="FFFFFF"/>
          <w:lang w:val="en-US"/>
        </w:rPr>
        <w:t>COVID</w:t>
      </w:r>
      <w:r w:rsidRPr="00F671DA">
        <w:rPr>
          <w:sz w:val="28"/>
          <w:szCs w:val="28"/>
          <w:shd w:val="clear" w:color="auto" w:fill="FFFFFF"/>
        </w:rPr>
        <w:t>-19)</w:t>
      </w:r>
      <w:r w:rsidRPr="00C91151">
        <w:rPr>
          <w:sz w:val="28"/>
          <w:szCs w:val="28"/>
          <w:shd w:val="clear" w:color="auto" w:fill="FFFFFF"/>
        </w:rPr>
        <w:t>.</w:t>
      </w:r>
    </w:p>
    <w:p w:rsidR="00F668D9" w:rsidRDefault="00F668D9" w:rsidP="00F66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31. </w:t>
      </w:r>
      <w:r>
        <w:rPr>
          <w:sz w:val="28"/>
          <w:szCs w:val="28"/>
        </w:rPr>
        <w:t>Временно з</w:t>
      </w:r>
      <w:r w:rsidRPr="0079313F">
        <w:rPr>
          <w:sz w:val="28"/>
          <w:szCs w:val="28"/>
        </w:rPr>
        <w:t>апретить проведение работ по капитальному ремонту об</w:t>
      </w:r>
      <w:r>
        <w:rPr>
          <w:sz w:val="28"/>
          <w:szCs w:val="28"/>
        </w:rPr>
        <w:t>щего имущества в многоквартирном доме</w:t>
      </w:r>
      <w:r w:rsidRPr="0079313F">
        <w:rPr>
          <w:sz w:val="28"/>
          <w:szCs w:val="28"/>
        </w:rPr>
        <w:t>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</w:t>
      </w:r>
      <w:r>
        <w:rPr>
          <w:sz w:val="28"/>
          <w:szCs w:val="28"/>
        </w:rPr>
        <w:t xml:space="preserve"> «Региональный фонд капитального ремонта многоквартирных домов Смоленской области»</w:t>
      </w:r>
      <w:r w:rsidRPr="0079313F">
        <w:rPr>
          <w:sz w:val="28"/>
          <w:szCs w:val="28"/>
        </w:rPr>
        <w:t xml:space="preserve">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</w:t>
      </w:r>
      <w:r w:rsidR="00EF74AA">
        <w:rPr>
          <w:sz w:val="28"/>
          <w:szCs w:val="28"/>
        </w:rPr>
        <w:t>изации, требующих предоставления</w:t>
      </w:r>
      <w:r w:rsidRPr="0079313F">
        <w:rPr>
          <w:sz w:val="28"/>
          <w:szCs w:val="28"/>
        </w:rPr>
        <w:t xml:space="preserve">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</w:t>
      </w:r>
      <w:r>
        <w:rPr>
          <w:sz w:val="28"/>
          <w:szCs w:val="28"/>
        </w:rPr>
        <w:t>и.</w:t>
      </w:r>
    </w:p>
    <w:p w:rsidR="00F668D9" w:rsidRDefault="00F668D9" w:rsidP="00F66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                                       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F668D9" w:rsidRDefault="00F668D9" w:rsidP="00F66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CC4910">
        <w:rPr>
          <w:sz w:val="28"/>
          <w:szCs w:val="28"/>
        </w:rPr>
        <w:t xml:space="preserve">Руководителям исполнительно-распорядительных органов муниципальных районов и городских округов Смоленской области </w:t>
      </w:r>
      <w:r>
        <w:rPr>
          <w:sz w:val="28"/>
          <w:szCs w:val="28"/>
        </w:rPr>
        <w:t xml:space="preserve"> </w:t>
      </w:r>
      <w:r w:rsidRPr="00CC4910">
        <w:rPr>
          <w:sz w:val="28"/>
          <w:szCs w:val="28"/>
        </w:rPr>
        <w:t xml:space="preserve">организовать профилактическую дезинфекцию общего имущества в многоквартирных домах, </w:t>
      </w:r>
      <w:r>
        <w:rPr>
          <w:sz w:val="28"/>
          <w:szCs w:val="28"/>
        </w:rPr>
        <w:t xml:space="preserve">                        </w:t>
      </w:r>
      <w:r w:rsidRPr="00CC4910">
        <w:rPr>
          <w:sz w:val="28"/>
          <w:szCs w:val="28"/>
        </w:rPr>
        <w:t>собственниками помещений в которых не выбран способ управления домом или выбранный</w:t>
      </w:r>
      <w:r>
        <w:rPr>
          <w:sz w:val="28"/>
          <w:szCs w:val="28"/>
        </w:rPr>
        <w:t xml:space="preserve"> ими</w:t>
      </w:r>
      <w:r w:rsidRPr="00CC4910">
        <w:rPr>
          <w:sz w:val="28"/>
          <w:szCs w:val="28"/>
        </w:rPr>
        <w:t xml:space="preserve"> способ управления</w:t>
      </w:r>
      <w:r>
        <w:rPr>
          <w:sz w:val="28"/>
          <w:szCs w:val="28"/>
        </w:rPr>
        <w:t xml:space="preserve"> домом</w:t>
      </w:r>
      <w:r w:rsidRPr="00CC4910">
        <w:rPr>
          <w:sz w:val="28"/>
          <w:szCs w:val="28"/>
        </w:rPr>
        <w:t xml:space="preserve"> не реализован, </w:t>
      </w:r>
      <w:r>
        <w:rPr>
          <w:sz w:val="28"/>
          <w:szCs w:val="28"/>
        </w:rPr>
        <w:t xml:space="preserve">                          </w:t>
      </w:r>
      <w:r w:rsidRPr="00CC4910">
        <w:rPr>
          <w:sz w:val="28"/>
          <w:szCs w:val="28"/>
        </w:rPr>
        <w:t>дезинфицирующими средствами, зарегистрированными в установленном</w:t>
      </w:r>
      <w:r>
        <w:rPr>
          <w:sz w:val="28"/>
          <w:szCs w:val="28"/>
        </w:rPr>
        <w:t xml:space="preserve">                  </w:t>
      </w:r>
      <w:r w:rsidRPr="00CC4910">
        <w:rPr>
          <w:sz w:val="28"/>
          <w:szCs w:val="28"/>
        </w:rPr>
        <w:t xml:space="preserve"> порядке.</w:t>
      </w:r>
    </w:p>
    <w:p w:rsidR="00411848" w:rsidRPr="00411848" w:rsidRDefault="00411848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2F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Смоленской области, обеспечить организацию санитарной обработки каждой единицы подвижного состава </w:t>
      </w:r>
      <w:r w:rsidR="00EF74AA">
        <w:rPr>
          <w:sz w:val="28"/>
          <w:szCs w:val="28"/>
        </w:rPr>
        <w:t>общественного транспорта, такси</w:t>
      </w:r>
      <w:r w:rsidRPr="00411848">
        <w:rPr>
          <w:sz w:val="28"/>
          <w:szCs w:val="28"/>
        </w:rPr>
        <w:t xml:space="preserve"> на конечной остановке маршрута, а также по окончании смены (в депо).</w:t>
      </w:r>
    </w:p>
    <w:p w:rsidR="00411848" w:rsidRPr="00220151" w:rsidRDefault="00D522F6" w:rsidP="00220151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35. </w:t>
      </w:r>
      <w:r w:rsidR="00411848" w:rsidRPr="00411848">
        <w:rPr>
          <w:sz w:val="28"/>
          <w:szCs w:val="28"/>
        </w:rPr>
        <w:t>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</w:t>
      </w:r>
      <w:r w:rsidR="00347407">
        <w:rPr>
          <w:sz w:val="28"/>
          <w:szCs w:val="28"/>
        </w:rPr>
        <w:t xml:space="preserve"> на территории Смоленской области</w:t>
      </w:r>
      <w:r w:rsidR="00411848" w:rsidRPr="00411848">
        <w:rPr>
          <w:sz w:val="28"/>
          <w:szCs w:val="28"/>
        </w:rPr>
        <w:t xml:space="preserve">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Смоленской области, ежедневно проводить мероприятия по дезинфекции таких объектов с использованием </w:t>
      </w:r>
      <w:r w:rsidR="00220151" w:rsidRPr="00220151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="00411848" w:rsidRPr="00220151">
        <w:rPr>
          <w:sz w:val="28"/>
          <w:szCs w:val="28"/>
        </w:rPr>
        <w:t>средств по противовирусному режиму.</w:t>
      </w:r>
    </w:p>
    <w:p w:rsidR="00411848" w:rsidRPr="00411848" w:rsidRDefault="00D522F6" w:rsidP="0040060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411848"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</w:t>
      </w:r>
      <w:r w:rsidR="00400606">
        <w:rPr>
          <w:sz w:val="28"/>
          <w:szCs w:val="28"/>
        </w:rPr>
        <w:t xml:space="preserve">действующим на территории Смоленской области, </w:t>
      </w:r>
      <w:r w:rsidR="00411848" w:rsidRPr="00411848">
        <w:rPr>
          <w:sz w:val="28"/>
          <w:szCs w:val="28"/>
        </w:rPr>
        <w:t>привлекающим и использующим в качестве работников иностранных граждан и лиц без гражданства в соответствии с законодательством</w:t>
      </w:r>
      <w:r w:rsidR="00400606">
        <w:rPr>
          <w:sz w:val="28"/>
          <w:szCs w:val="28"/>
        </w:rPr>
        <w:t xml:space="preserve"> </w:t>
      </w:r>
      <w:r w:rsidR="00400606">
        <w:rPr>
          <w:sz w:val="28"/>
          <w:szCs w:val="28"/>
        </w:rPr>
        <w:lastRenderedPageBreak/>
        <w:t>Российской Федерации</w:t>
      </w:r>
      <w:r w:rsidR="00411848" w:rsidRPr="00411848">
        <w:rPr>
          <w:sz w:val="28"/>
          <w:szCs w:val="28"/>
        </w:rPr>
        <w:t xml:space="preserve"> (далее - иностранные работники), обеспечить:</w:t>
      </w:r>
    </w:p>
    <w:p w:rsidR="00411848" w:rsidRPr="00BC17BB" w:rsidRDefault="00400606" w:rsidP="000A2D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11848" w:rsidRPr="00411848">
        <w:rPr>
          <w:sz w:val="28"/>
          <w:szCs w:val="28"/>
        </w:rPr>
        <w:t>неукоснительное соблюдение иностранными работниками требований трудового законодательства</w:t>
      </w:r>
      <w:r>
        <w:rPr>
          <w:sz w:val="28"/>
          <w:szCs w:val="28"/>
        </w:rPr>
        <w:t xml:space="preserve"> Российской Федерации</w:t>
      </w:r>
      <w:r w:rsidR="00411848" w:rsidRPr="00411848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в части наличия</w:t>
      </w:r>
      <w:r w:rsidR="00411848" w:rsidRPr="00411848">
        <w:rPr>
          <w:sz w:val="28"/>
          <w:szCs w:val="28"/>
        </w:rPr>
        <w:t xml:space="preserve"> личной медицинской книжки</w:t>
      </w:r>
      <w:r w:rsidR="00BC17BB">
        <w:rPr>
          <w:sz w:val="28"/>
          <w:szCs w:val="28"/>
        </w:rPr>
        <w:t xml:space="preserve"> (в случаях, предусмотренных законодательством Российской Федерации)</w:t>
      </w:r>
      <w:r w:rsidR="00411848" w:rsidRPr="00411848">
        <w:rPr>
          <w:sz w:val="28"/>
          <w:szCs w:val="28"/>
        </w:rPr>
        <w:t xml:space="preserve">, а также </w:t>
      </w:r>
      <w:r w:rsidR="00BC17BB">
        <w:rPr>
          <w:rFonts w:eastAsiaTheme="minorHAnsi"/>
          <w:sz w:val="28"/>
          <w:szCs w:val="28"/>
          <w:lang w:eastAsia="en-US"/>
        </w:rPr>
        <w:t>полис</w:t>
      </w:r>
      <w:r w:rsidR="000A2DA4">
        <w:rPr>
          <w:rFonts w:eastAsiaTheme="minorHAnsi"/>
          <w:sz w:val="28"/>
          <w:szCs w:val="28"/>
          <w:lang w:eastAsia="en-US"/>
        </w:rPr>
        <w:t>а</w:t>
      </w:r>
      <w:r w:rsidR="00BC17BB">
        <w:rPr>
          <w:rFonts w:eastAsiaTheme="minorHAnsi"/>
          <w:sz w:val="28"/>
          <w:szCs w:val="28"/>
          <w:lang w:eastAsia="en-US"/>
        </w:rPr>
        <w:t xml:space="preserve"> добровольного медицинского страхования либо заключенн</w:t>
      </w:r>
      <w:r w:rsidR="000A2DA4">
        <w:rPr>
          <w:rFonts w:eastAsiaTheme="minorHAnsi"/>
          <w:sz w:val="28"/>
          <w:szCs w:val="28"/>
          <w:lang w:eastAsia="en-US"/>
        </w:rPr>
        <w:t>ого</w:t>
      </w:r>
      <w:r w:rsidR="00BC17BB">
        <w:rPr>
          <w:rFonts w:eastAsiaTheme="minorHAnsi"/>
          <w:sz w:val="28"/>
          <w:szCs w:val="28"/>
          <w:lang w:eastAsia="en-US"/>
        </w:rPr>
        <w:t xml:space="preserve"> работодателем с медицинской организацией договор</w:t>
      </w:r>
      <w:r w:rsidR="000A2DA4">
        <w:rPr>
          <w:rFonts w:eastAsiaTheme="minorHAnsi"/>
          <w:sz w:val="28"/>
          <w:szCs w:val="28"/>
          <w:lang w:eastAsia="en-US"/>
        </w:rPr>
        <w:t>а</w:t>
      </w:r>
      <w:r w:rsidR="00BC17BB">
        <w:rPr>
          <w:rFonts w:eastAsiaTheme="minorHAnsi"/>
          <w:sz w:val="28"/>
          <w:szCs w:val="28"/>
          <w:lang w:eastAsia="en-US"/>
        </w:rPr>
        <w:t xml:space="preserve"> о предоставлении платных медицинских услуг</w:t>
      </w:r>
      <w:r w:rsidR="000A2DA4">
        <w:rPr>
          <w:rFonts w:eastAsiaTheme="minorHAnsi"/>
          <w:sz w:val="28"/>
          <w:szCs w:val="28"/>
          <w:lang w:eastAsia="en-US"/>
        </w:rPr>
        <w:t xml:space="preserve"> иностранному</w:t>
      </w:r>
      <w:r w:rsidR="00BC17BB">
        <w:rPr>
          <w:rFonts w:eastAsiaTheme="minorHAnsi"/>
          <w:sz w:val="28"/>
          <w:szCs w:val="28"/>
          <w:lang w:eastAsia="en-US"/>
        </w:rPr>
        <w:t xml:space="preserve"> работнику</w:t>
      </w:r>
      <w:r w:rsidR="00D522F6">
        <w:rPr>
          <w:sz w:val="28"/>
          <w:szCs w:val="28"/>
        </w:rPr>
        <w:t>;</w:t>
      </w:r>
    </w:p>
    <w:p w:rsidR="00D522F6" w:rsidRDefault="00400606" w:rsidP="0040060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2F6" w:rsidRPr="00D522F6">
        <w:rPr>
          <w:sz w:val="28"/>
          <w:szCs w:val="28"/>
        </w:rPr>
        <w:t xml:space="preserve">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на </w:t>
      </w:r>
      <w:r>
        <w:rPr>
          <w:sz w:val="28"/>
          <w:szCs w:val="28"/>
        </w:rPr>
        <w:t>«</w:t>
      </w:r>
      <w:r w:rsidR="00D522F6" w:rsidRPr="00D522F6">
        <w:rPr>
          <w:sz w:val="28"/>
          <w:szCs w:val="28"/>
        </w:rPr>
        <w:t>горячую линию</w:t>
      </w:r>
      <w:r>
        <w:rPr>
          <w:sz w:val="28"/>
          <w:szCs w:val="28"/>
        </w:rPr>
        <w:t>»</w:t>
      </w:r>
      <w:r w:rsidR="00D522F6" w:rsidRPr="00D522F6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телефона, указанному в подпункте 5.2 пункта 5 настоящего Указа</w:t>
      </w:r>
      <w:r w:rsidR="00D522F6" w:rsidRPr="00D522F6">
        <w:rPr>
          <w:sz w:val="28"/>
          <w:szCs w:val="28"/>
        </w:rPr>
        <w:t>.</w:t>
      </w:r>
    </w:p>
    <w:p w:rsidR="00D522F6" w:rsidRDefault="00162D6E" w:rsidP="00162D6E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D522F6" w:rsidRPr="00D522F6">
        <w:rPr>
          <w:sz w:val="28"/>
          <w:szCs w:val="28"/>
        </w:rPr>
        <w:t xml:space="preserve">Рекомендовать руководителям организаций </w:t>
      </w:r>
      <w:r w:rsidR="00BD5A23">
        <w:rPr>
          <w:sz w:val="28"/>
          <w:szCs w:val="28"/>
        </w:rPr>
        <w:t xml:space="preserve">и </w:t>
      </w:r>
      <w:r w:rsidR="00D522F6" w:rsidRPr="00D522F6">
        <w:rPr>
          <w:sz w:val="28"/>
          <w:szCs w:val="28"/>
        </w:rPr>
        <w:t>индивидуальным предпринимателям,</w:t>
      </w:r>
      <w:r w:rsidR="00BD5A23">
        <w:rPr>
          <w:sz w:val="28"/>
          <w:szCs w:val="28"/>
        </w:rPr>
        <w:t xml:space="preserve"> указанным в абзаце первом пункта</w:t>
      </w:r>
      <w:r>
        <w:rPr>
          <w:sz w:val="28"/>
          <w:szCs w:val="28"/>
        </w:rPr>
        <w:t xml:space="preserve"> 36 настоящего Указа</w:t>
      </w:r>
      <w:r w:rsidR="00BD5A23">
        <w:rPr>
          <w:sz w:val="28"/>
          <w:szCs w:val="28"/>
        </w:rPr>
        <w:t>,</w:t>
      </w:r>
      <w:r w:rsidR="00D522F6" w:rsidRPr="00D522F6">
        <w:rPr>
          <w:sz w:val="28"/>
          <w:szCs w:val="28"/>
        </w:rPr>
        <w:t xml:space="preserve"> обеспечить прохождение иностранными работниками лабораторного тестирования на выявление ко</w:t>
      </w:r>
      <w:r w:rsidR="00BD5A23">
        <w:rPr>
          <w:sz w:val="28"/>
          <w:szCs w:val="28"/>
        </w:rPr>
        <w:t xml:space="preserve">ронавирусной инфекции </w:t>
      </w:r>
      <w:r w:rsidR="00BD5A23" w:rsidRPr="00C329E1">
        <w:rPr>
          <w:sz w:val="28"/>
          <w:szCs w:val="28"/>
        </w:rPr>
        <w:t>(</w:t>
      </w:r>
      <w:r w:rsidR="00BD5A23" w:rsidRPr="00C329E1">
        <w:rPr>
          <w:sz w:val="28"/>
          <w:szCs w:val="28"/>
          <w:lang w:val="en-US"/>
        </w:rPr>
        <w:t>COVID</w:t>
      </w:r>
      <w:r w:rsidR="00BD5A23" w:rsidRPr="00C329E1">
        <w:rPr>
          <w:sz w:val="28"/>
          <w:szCs w:val="28"/>
        </w:rPr>
        <w:t>-19)</w:t>
      </w:r>
      <w:r w:rsidR="00D522F6" w:rsidRPr="00D522F6">
        <w:rPr>
          <w:sz w:val="28"/>
          <w:szCs w:val="28"/>
        </w:rPr>
        <w:t>.</w:t>
      </w:r>
    </w:p>
    <w:p w:rsidR="00783756" w:rsidRPr="000A71E0" w:rsidRDefault="00783756" w:rsidP="000A71E0">
      <w:pPr>
        <w:pStyle w:val="1"/>
        <w:shd w:val="clear" w:color="auto" w:fill="auto"/>
        <w:spacing w:after="0" w:line="240" w:lineRule="auto"/>
        <w:ind w:left="40" w:right="23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2C4A58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Организатор</w:t>
      </w:r>
      <w:r w:rsidR="00220151">
        <w:rPr>
          <w:sz w:val="28"/>
          <w:szCs w:val="28"/>
        </w:rPr>
        <w:t>ам</w:t>
      </w:r>
      <w:r w:rsidRPr="000A71E0">
        <w:rPr>
          <w:sz w:val="28"/>
          <w:szCs w:val="28"/>
        </w:rPr>
        <w:t xml:space="preserve"> </w:t>
      </w:r>
      <w:r w:rsidR="002C4A58">
        <w:rPr>
          <w:sz w:val="28"/>
          <w:szCs w:val="28"/>
        </w:rPr>
        <w:t>(организации</w:t>
      </w:r>
      <w:r w:rsidR="002C4A58" w:rsidRPr="000A71E0">
        <w:rPr>
          <w:sz w:val="28"/>
          <w:szCs w:val="28"/>
        </w:rPr>
        <w:t xml:space="preserve"> независимо от организационно</w:t>
      </w:r>
      <w:r w:rsidR="002C4A58" w:rsidRPr="000A71E0">
        <w:rPr>
          <w:sz w:val="28"/>
          <w:szCs w:val="28"/>
        </w:rPr>
        <w:softHyphen/>
      </w:r>
      <w:r w:rsidR="002C4A58">
        <w:rPr>
          <w:sz w:val="28"/>
          <w:szCs w:val="28"/>
        </w:rPr>
        <w:t>-</w:t>
      </w:r>
      <w:r w:rsidR="002C4A58" w:rsidRPr="000A71E0">
        <w:rPr>
          <w:sz w:val="28"/>
          <w:szCs w:val="28"/>
        </w:rPr>
        <w:t>правовой формы и формы собственности и</w:t>
      </w:r>
      <w:r w:rsidR="002C4A58">
        <w:rPr>
          <w:sz w:val="28"/>
          <w:szCs w:val="28"/>
        </w:rPr>
        <w:t xml:space="preserve"> индивидуальные предприниматели)</w:t>
      </w:r>
      <w:r w:rsidR="002C4A58" w:rsidRPr="000A71E0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торговой площадки</w:t>
      </w:r>
      <w:r w:rsidR="00347407">
        <w:rPr>
          <w:sz w:val="28"/>
          <w:szCs w:val="28"/>
        </w:rPr>
        <w:t xml:space="preserve"> </w:t>
      </w:r>
      <w:r w:rsidR="002C4A58">
        <w:rPr>
          <w:sz w:val="28"/>
          <w:szCs w:val="28"/>
        </w:rPr>
        <w:t xml:space="preserve">в Смоленской области  (торговые центры, супермаркеты и т.п., в которых площади предоставляются для осуществления торговой деятельности) </w:t>
      </w:r>
      <w:r w:rsidRPr="000A71E0">
        <w:rPr>
          <w:sz w:val="28"/>
          <w:szCs w:val="28"/>
        </w:rPr>
        <w:t>при осуществлении на ней торговой деятельности осуществл</w:t>
      </w:r>
      <w:r w:rsidR="00220151">
        <w:rPr>
          <w:sz w:val="28"/>
          <w:szCs w:val="28"/>
        </w:rPr>
        <w:t>ять</w:t>
      </w:r>
      <w:r w:rsidRPr="000A71E0">
        <w:rPr>
          <w:sz w:val="28"/>
          <w:szCs w:val="28"/>
        </w:rPr>
        <w:t xml:space="preserve"> проведение противоэпидемических мероприятий по профилактике распространения коронавирусной инфекции </w:t>
      </w:r>
      <w:r w:rsidRPr="000A71E0">
        <w:rPr>
          <w:sz w:val="28"/>
          <w:szCs w:val="28"/>
          <w:lang w:bidi="en-US"/>
        </w:rPr>
        <w:t>(</w:t>
      </w:r>
      <w:r w:rsidRPr="000A71E0">
        <w:rPr>
          <w:sz w:val="28"/>
          <w:szCs w:val="28"/>
          <w:lang w:val="en-US" w:bidi="en-US"/>
        </w:rPr>
        <w:t>COVID</w:t>
      </w:r>
      <w:r w:rsidR="003C58CB">
        <w:rPr>
          <w:sz w:val="28"/>
          <w:szCs w:val="28"/>
          <w:lang w:bidi="en-US"/>
        </w:rPr>
        <w:t>-</w:t>
      </w:r>
      <w:r w:rsidRPr="000A71E0">
        <w:rPr>
          <w:sz w:val="28"/>
          <w:szCs w:val="28"/>
          <w:lang w:bidi="en-US"/>
        </w:rPr>
        <w:t xml:space="preserve">19) </w:t>
      </w:r>
      <w:r w:rsidRPr="000A71E0">
        <w:rPr>
          <w:sz w:val="28"/>
          <w:szCs w:val="28"/>
        </w:rPr>
        <w:t>и обеспечива</w:t>
      </w:r>
      <w:r w:rsidR="00220151">
        <w:rPr>
          <w:sz w:val="28"/>
          <w:szCs w:val="28"/>
        </w:rPr>
        <w:t>ть</w:t>
      </w:r>
      <w:r w:rsidRPr="000A71E0">
        <w:rPr>
          <w:sz w:val="28"/>
          <w:szCs w:val="28"/>
        </w:rPr>
        <w:t>:</w:t>
      </w:r>
    </w:p>
    <w:p w:rsidR="00783756" w:rsidRPr="000A71E0" w:rsidRDefault="000A71E0" w:rsidP="000A71E0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51" w:rsidRPr="000A71E0">
        <w:rPr>
          <w:sz w:val="28"/>
          <w:szCs w:val="28"/>
        </w:rPr>
        <w:t xml:space="preserve">соблюдение </w:t>
      </w:r>
      <w:r w:rsidR="00783756" w:rsidRPr="000A71E0">
        <w:rPr>
          <w:sz w:val="28"/>
          <w:szCs w:val="28"/>
        </w:rPr>
        <w:t>условий социального дистанцирования между физическими лицами не менее 1,5 метра;</w:t>
      </w:r>
    </w:p>
    <w:p w:rsidR="00783756" w:rsidRPr="000A71E0" w:rsidRDefault="000A71E0" w:rsidP="000A71E0">
      <w:pPr>
        <w:pStyle w:val="1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51">
        <w:rPr>
          <w:sz w:val="28"/>
          <w:szCs w:val="28"/>
        </w:rPr>
        <w:t>условия</w:t>
      </w:r>
      <w:r w:rsidR="00783756" w:rsidRPr="000A71E0">
        <w:rPr>
          <w:sz w:val="28"/>
          <w:szCs w:val="28"/>
        </w:rPr>
        <w:t xml:space="preserve"> 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>для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 xml:space="preserve"> 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 xml:space="preserve">обработки 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>рук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 xml:space="preserve"> кожными 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>антисептиками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 xml:space="preserve"> (дезинфицирующими салфетками);</w:t>
      </w:r>
    </w:p>
    <w:p w:rsidR="00783756" w:rsidRPr="000A71E0" w:rsidRDefault="000A71E0" w:rsidP="000A71E0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756" w:rsidRPr="000A71E0">
        <w:rPr>
          <w:sz w:val="28"/>
          <w:szCs w:val="28"/>
        </w:rPr>
        <w:t>проведение влажной уборки с применением дезинфицирующих средств рабочего инвентаря и всех контактных поверхностей с кратностью каждые 2</w:t>
      </w:r>
      <w:r w:rsidR="00EF74AA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>-</w:t>
      </w:r>
      <w:r w:rsidR="00EF74AA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>4 часа;</w:t>
      </w:r>
    </w:p>
    <w:p w:rsidR="00D522F6" w:rsidRPr="00D522F6" w:rsidRDefault="000A71E0" w:rsidP="000A71E0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756" w:rsidRPr="000A71E0">
        <w:rPr>
          <w:sz w:val="28"/>
          <w:szCs w:val="28"/>
        </w:rPr>
        <w:t>запрет</w:t>
      </w:r>
      <w:r w:rsidR="00220151">
        <w:rPr>
          <w:sz w:val="28"/>
          <w:szCs w:val="28"/>
        </w:rPr>
        <w:t xml:space="preserve"> на</w:t>
      </w:r>
      <w:r w:rsidR="00783756" w:rsidRPr="000A71E0">
        <w:rPr>
          <w:sz w:val="28"/>
          <w:szCs w:val="28"/>
        </w:rPr>
        <w:t xml:space="preserve">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411848" w:rsidRDefault="00D522F6" w:rsidP="000A71E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1E0">
        <w:rPr>
          <w:sz w:val="28"/>
          <w:szCs w:val="28"/>
        </w:rPr>
        <w:t>9</w:t>
      </w:r>
      <w:r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Pr="00C329E1">
        <w:rPr>
          <w:sz w:val="28"/>
          <w:szCs w:val="28"/>
        </w:rPr>
        <w:t xml:space="preserve"> Указом, могут быть уменьшены путем внесения изменений в настоящий Указ в случае улучшения санитарно-эпидемиологической обстановки по коронавирусной инфекции (</w:t>
      </w:r>
      <w:r w:rsidRPr="00C329E1">
        <w:rPr>
          <w:sz w:val="28"/>
          <w:szCs w:val="28"/>
          <w:lang w:val="en-US"/>
        </w:rPr>
        <w:t>COVID</w:t>
      </w:r>
      <w:r w:rsidRPr="00C329E1">
        <w:rPr>
          <w:sz w:val="28"/>
          <w:szCs w:val="28"/>
        </w:rPr>
        <w:t>-19) на территории Смоленской области.</w:t>
      </w:r>
      <w:r>
        <w:rPr>
          <w:sz w:val="28"/>
          <w:szCs w:val="28"/>
        </w:rPr>
        <w:t xml:space="preserve"> </w:t>
      </w:r>
    </w:p>
    <w:p w:rsidR="00F668D9" w:rsidRDefault="000A71E0" w:rsidP="00F66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668D9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F668D9"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F668D9" w:rsidRDefault="000A71E0" w:rsidP="00F668D9">
      <w:pPr>
        <w:pStyle w:val="a5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F668D9" w:rsidRPr="00E12B2A">
        <w:rPr>
          <w:sz w:val="28"/>
          <w:szCs w:val="28"/>
        </w:rPr>
        <w:t xml:space="preserve">. Настоящий </w:t>
      </w:r>
      <w:r w:rsidR="00F668D9" w:rsidRPr="006F68E4">
        <w:rPr>
          <w:sz w:val="28"/>
          <w:szCs w:val="28"/>
        </w:rPr>
        <w:t>Указ вступает в силу со дня его официального опубликования</w:t>
      </w:r>
      <w:r w:rsidR="00F668D9">
        <w:rPr>
          <w:sz w:val="28"/>
          <w:szCs w:val="28"/>
        </w:rPr>
        <w:t>.</w:t>
      </w:r>
    </w:p>
    <w:p w:rsidR="00F668D9" w:rsidRDefault="000A71E0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F668D9">
        <w:rPr>
          <w:sz w:val="28"/>
          <w:szCs w:val="28"/>
        </w:rPr>
        <w:t>. Контроль за исполнением настоящего Указа оставляю за собой.».</w:t>
      </w:r>
    </w:p>
    <w:p w:rsidR="00AC136E" w:rsidRDefault="00AC136E" w:rsidP="00AC13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36E" w:rsidRDefault="00AC136E" w:rsidP="00AC13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36E" w:rsidRDefault="00AC136E" w:rsidP="00AC13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36E" w:rsidRDefault="00AC136E" w:rsidP="00AC13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A3F" w:rsidRDefault="00F668D9" w:rsidP="00AC13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3488B">
        <w:rPr>
          <w:sz w:val="28"/>
          <w:szCs w:val="28"/>
        </w:rPr>
        <w:t xml:space="preserve">. Департаменту Смоленской </w:t>
      </w:r>
      <w:r w:rsidR="00A82A3F">
        <w:rPr>
          <w:sz w:val="28"/>
          <w:szCs w:val="28"/>
        </w:rPr>
        <w:t xml:space="preserve">области по внутренней политике </w:t>
      </w:r>
      <w:r w:rsidRPr="00D3488B">
        <w:rPr>
          <w:sz w:val="28"/>
          <w:szCs w:val="28"/>
        </w:rPr>
        <w:t>(Р.В. Смашнев) обеспечить</w:t>
      </w:r>
      <w:r w:rsidR="00AC136E"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 w:rsidR="00AC136E"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 w:rsidR="00AC136E"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 w:rsidR="00AC136E"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 w:rsidR="00A82A3F"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 w:rsidR="006C6184">
        <w:rPr>
          <w:sz w:val="28"/>
          <w:szCs w:val="28"/>
        </w:rPr>
        <w:t xml:space="preserve"> </w:t>
      </w:r>
    </w:p>
    <w:p w:rsidR="00F668D9" w:rsidRDefault="00F668D9" w:rsidP="00F668D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F668D9" w:rsidRDefault="00F668D9" w:rsidP="00F668D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68D9" w:rsidRDefault="00F668D9" w:rsidP="00F668D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68D9" w:rsidRPr="00D52C1D" w:rsidRDefault="00F668D9" w:rsidP="00F668D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D64CA6" w:rsidRDefault="00D64CA6"/>
    <w:sectPr w:rsidR="00D64CA6" w:rsidSect="00EB1503">
      <w:headerReference w:type="default" r:id="rId10"/>
      <w:footerReference w:type="first" r:id="rId11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01" w:rsidRDefault="00247E01" w:rsidP="000B6D3E">
      <w:r>
        <w:separator/>
      </w:r>
    </w:p>
  </w:endnote>
  <w:endnote w:type="continuationSeparator" w:id="0">
    <w:p w:rsidR="00247E01" w:rsidRDefault="00247E01" w:rsidP="000B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D1" w:rsidRPr="003B16D1" w:rsidRDefault="003B16D1">
    <w:pPr>
      <w:pStyle w:val="ab"/>
      <w:rPr>
        <w:sz w:val="16"/>
      </w:rPr>
    </w:pPr>
    <w:r>
      <w:rPr>
        <w:sz w:val="16"/>
      </w:rPr>
      <w:t>Рег. № исх-0329 от 17.06.2020, Подписано ЭП: Сидоренкова Валентина Владимировна, начальник 16.06.2020 17:59:14,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01" w:rsidRDefault="00247E01" w:rsidP="000B6D3E">
      <w:r>
        <w:separator/>
      </w:r>
    </w:p>
  </w:footnote>
  <w:footnote w:type="continuationSeparator" w:id="0">
    <w:p w:rsidR="00247E01" w:rsidRDefault="00247E01" w:rsidP="000B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F85861">
    <w:pPr>
      <w:pStyle w:val="a3"/>
      <w:jc w:val="center"/>
    </w:pPr>
    <w:r>
      <w:fldChar w:fldCharType="begin"/>
    </w:r>
    <w:r w:rsidR="00DA44DE">
      <w:instrText xml:space="preserve"> PAGE   \* MERGEFORMAT </w:instrText>
    </w:r>
    <w:r>
      <w:fldChar w:fldCharType="separate"/>
    </w:r>
    <w:r w:rsidR="00FC53B5">
      <w:rPr>
        <w:noProof/>
      </w:rPr>
      <w:t>18</w:t>
    </w:r>
    <w:r>
      <w:fldChar w:fldCharType="end"/>
    </w:r>
  </w:p>
  <w:p w:rsidR="008C2B6F" w:rsidRDefault="00247E01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D9"/>
    <w:rsid w:val="00026F68"/>
    <w:rsid w:val="00030EA7"/>
    <w:rsid w:val="000A0CA8"/>
    <w:rsid w:val="000A2DA4"/>
    <w:rsid w:val="000A71E0"/>
    <w:rsid w:val="000B6D3E"/>
    <w:rsid w:val="000C7FA6"/>
    <w:rsid w:val="00162D6E"/>
    <w:rsid w:val="00220151"/>
    <w:rsid w:val="00246DA5"/>
    <w:rsid w:val="00247E01"/>
    <w:rsid w:val="002C4A58"/>
    <w:rsid w:val="002E578E"/>
    <w:rsid w:val="00347407"/>
    <w:rsid w:val="003A0D6B"/>
    <w:rsid w:val="003B16D1"/>
    <w:rsid w:val="003C58CB"/>
    <w:rsid w:val="003D4C2D"/>
    <w:rsid w:val="00400606"/>
    <w:rsid w:val="00411848"/>
    <w:rsid w:val="004459EE"/>
    <w:rsid w:val="004C09A7"/>
    <w:rsid w:val="00534601"/>
    <w:rsid w:val="00595477"/>
    <w:rsid w:val="00596938"/>
    <w:rsid w:val="00677B45"/>
    <w:rsid w:val="006C6184"/>
    <w:rsid w:val="0071285E"/>
    <w:rsid w:val="00783756"/>
    <w:rsid w:val="007F2CE3"/>
    <w:rsid w:val="00843841"/>
    <w:rsid w:val="00894396"/>
    <w:rsid w:val="008D3BEE"/>
    <w:rsid w:val="00917EBB"/>
    <w:rsid w:val="00A555EF"/>
    <w:rsid w:val="00A82A3F"/>
    <w:rsid w:val="00AC136E"/>
    <w:rsid w:val="00B3597A"/>
    <w:rsid w:val="00BC17BB"/>
    <w:rsid w:val="00BD4FA7"/>
    <w:rsid w:val="00BD5A23"/>
    <w:rsid w:val="00C35EDA"/>
    <w:rsid w:val="00CF795E"/>
    <w:rsid w:val="00D31CB3"/>
    <w:rsid w:val="00D522F6"/>
    <w:rsid w:val="00D64CA6"/>
    <w:rsid w:val="00DA44DE"/>
    <w:rsid w:val="00DE6F1D"/>
    <w:rsid w:val="00DF064B"/>
    <w:rsid w:val="00E117A9"/>
    <w:rsid w:val="00E215AA"/>
    <w:rsid w:val="00EB62AA"/>
    <w:rsid w:val="00EC13C9"/>
    <w:rsid w:val="00EE54EE"/>
    <w:rsid w:val="00EF74AA"/>
    <w:rsid w:val="00F26AF1"/>
    <w:rsid w:val="00F47418"/>
    <w:rsid w:val="00F668D9"/>
    <w:rsid w:val="00F80F61"/>
    <w:rsid w:val="00F85861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668D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8D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66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68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668D9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F66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F668D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8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596938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596938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026F68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26F68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3B16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6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668D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8D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66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68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668D9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F66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F668D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8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596938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596938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026F68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26F68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3B16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6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7E851-8813-4BCF-8DBA-8B0AA619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7190</Words>
  <Characters>40985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СисАдм</cp:lastModifiedBy>
  <cp:revision>2</cp:revision>
  <cp:lastPrinted>2020-06-15T13:30:00Z</cp:lastPrinted>
  <dcterms:created xsi:type="dcterms:W3CDTF">2020-06-17T14:57:00Z</dcterms:created>
  <dcterms:modified xsi:type="dcterms:W3CDTF">2020-06-17T14:57:00Z</dcterms:modified>
</cp:coreProperties>
</file>